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03" w:rsidRDefault="000C1003" w:rsidP="009C7B81">
      <w:pPr>
        <w:spacing w:after="0" w:line="240" w:lineRule="auto"/>
        <w:rPr>
          <w:rFonts w:cstheme="minorHAnsi"/>
          <w:b/>
          <w:sz w:val="24"/>
          <w:szCs w:val="24"/>
        </w:rPr>
      </w:pPr>
    </w:p>
    <w:p w:rsidR="00EF2304" w:rsidRPr="00EF2304" w:rsidRDefault="00EF2304" w:rsidP="009C7B81">
      <w:pPr>
        <w:spacing w:after="0" w:line="240" w:lineRule="auto"/>
        <w:jc w:val="center"/>
        <w:rPr>
          <w:rFonts w:cstheme="minorHAnsi"/>
          <w:sz w:val="24"/>
          <w:szCs w:val="24"/>
        </w:rPr>
      </w:pPr>
      <w:r w:rsidRPr="00EF2304">
        <w:rPr>
          <w:rFonts w:cstheme="minorHAnsi"/>
          <w:b/>
          <w:sz w:val="24"/>
          <w:szCs w:val="24"/>
        </w:rPr>
        <w:t>Artist:</w:t>
      </w:r>
      <w:r w:rsidRPr="00EF2304">
        <w:rPr>
          <w:rFonts w:cstheme="minorHAnsi"/>
          <w:sz w:val="24"/>
          <w:szCs w:val="24"/>
        </w:rPr>
        <w:t xml:space="preserve"> Carol </w:t>
      </w:r>
      <w:proofErr w:type="spellStart"/>
      <w:r w:rsidRPr="00EF2304">
        <w:rPr>
          <w:rFonts w:cstheme="minorHAnsi"/>
          <w:sz w:val="24"/>
          <w:szCs w:val="24"/>
        </w:rPr>
        <w:t>Sparber</w:t>
      </w:r>
      <w:proofErr w:type="spellEnd"/>
    </w:p>
    <w:p w:rsidR="00EF2304" w:rsidRPr="00EF2304" w:rsidRDefault="00EF2304" w:rsidP="009C7B81">
      <w:pPr>
        <w:spacing w:after="0" w:line="240" w:lineRule="auto"/>
        <w:jc w:val="center"/>
        <w:rPr>
          <w:rFonts w:cstheme="minorHAnsi"/>
          <w:sz w:val="24"/>
          <w:szCs w:val="24"/>
        </w:rPr>
      </w:pPr>
      <w:r w:rsidRPr="00EF2304">
        <w:rPr>
          <w:rFonts w:cstheme="minorHAnsi"/>
          <w:b/>
          <w:sz w:val="24"/>
          <w:szCs w:val="24"/>
        </w:rPr>
        <w:t>Artist Mentor:</w:t>
      </w:r>
      <w:r w:rsidRPr="00EF2304">
        <w:rPr>
          <w:rFonts w:cstheme="minorHAnsi"/>
          <w:sz w:val="24"/>
          <w:szCs w:val="24"/>
        </w:rPr>
        <w:t xml:space="preserve"> Martinez E-B</w:t>
      </w:r>
    </w:p>
    <w:p w:rsidR="00EF2304" w:rsidRPr="00EF2304" w:rsidRDefault="00EF2304" w:rsidP="009C7B81">
      <w:pPr>
        <w:spacing w:after="0" w:line="240" w:lineRule="auto"/>
        <w:jc w:val="center"/>
        <w:rPr>
          <w:rFonts w:cstheme="minorHAnsi"/>
          <w:sz w:val="24"/>
          <w:szCs w:val="24"/>
        </w:rPr>
      </w:pPr>
      <w:r w:rsidRPr="00EF2304">
        <w:rPr>
          <w:rFonts w:cstheme="minorHAnsi"/>
          <w:b/>
          <w:sz w:val="24"/>
          <w:szCs w:val="24"/>
        </w:rPr>
        <w:t>Title:</w:t>
      </w:r>
      <w:r w:rsidRPr="00EF2304">
        <w:rPr>
          <w:rFonts w:cstheme="minorHAnsi"/>
          <w:sz w:val="24"/>
          <w:szCs w:val="24"/>
        </w:rPr>
        <w:t xml:space="preserve"> Teens on the Edge</w:t>
      </w:r>
    </w:p>
    <w:p w:rsidR="001633DE" w:rsidRPr="000C1003" w:rsidRDefault="001633DE" w:rsidP="009C7B81">
      <w:pPr>
        <w:spacing w:after="0" w:line="240" w:lineRule="auto"/>
        <w:jc w:val="center"/>
        <w:rPr>
          <w:rFonts w:cstheme="minorHAnsi"/>
          <w:b/>
          <w:sz w:val="16"/>
          <w:szCs w:val="16"/>
        </w:rPr>
      </w:pPr>
    </w:p>
    <w:p w:rsidR="00EF2304" w:rsidRPr="00EF2304" w:rsidRDefault="00EF2304" w:rsidP="009C7B81">
      <w:pPr>
        <w:spacing w:after="0" w:line="240" w:lineRule="auto"/>
        <w:jc w:val="center"/>
        <w:rPr>
          <w:rFonts w:cstheme="minorHAnsi"/>
          <w:sz w:val="24"/>
          <w:szCs w:val="24"/>
        </w:rPr>
      </w:pPr>
      <w:r w:rsidRPr="00EF2304">
        <w:rPr>
          <w:rFonts w:cstheme="minorHAnsi"/>
          <w:b/>
          <w:sz w:val="24"/>
          <w:szCs w:val="24"/>
        </w:rPr>
        <w:t>Metaphor:</w:t>
      </w:r>
      <w:r w:rsidRPr="00EF2304">
        <w:rPr>
          <w:rFonts w:cstheme="minorHAnsi"/>
          <w:sz w:val="24"/>
          <w:szCs w:val="24"/>
        </w:rPr>
        <w:t xml:space="preserve"> Mental health issues are an invisibility cloak that masks cries for help</w:t>
      </w:r>
    </w:p>
    <w:p w:rsidR="001633DE" w:rsidRPr="000C1003" w:rsidRDefault="001633DE" w:rsidP="009C7B81">
      <w:pPr>
        <w:spacing w:after="0" w:line="240" w:lineRule="auto"/>
        <w:rPr>
          <w:rFonts w:cstheme="minorHAnsi"/>
          <w:b/>
          <w:sz w:val="16"/>
          <w:szCs w:val="16"/>
        </w:rPr>
      </w:pPr>
    </w:p>
    <w:p w:rsidR="00EF2304" w:rsidRPr="00EF2304" w:rsidRDefault="00EF2304" w:rsidP="009C7B81">
      <w:pPr>
        <w:spacing w:after="0" w:line="240" w:lineRule="auto"/>
        <w:rPr>
          <w:rFonts w:cstheme="minorHAnsi"/>
          <w:sz w:val="24"/>
          <w:szCs w:val="24"/>
        </w:rPr>
      </w:pPr>
      <w:r w:rsidRPr="00EF2304">
        <w:rPr>
          <w:rFonts w:cstheme="minorHAnsi"/>
          <w:b/>
          <w:sz w:val="24"/>
          <w:szCs w:val="24"/>
        </w:rPr>
        <w:t>Social Justice Issue:</w:t>
      </w:r>
      <w:r w:rsidRPr="00EF2304">
        <w:rPr>
          <w:rFonts w:cstheme="minorHAnsi"/>
          <w:sz w:val="24"/>
          <w:szCs w:val="24"/>
        </w:rPr>
        <w:t xml:space="preserve"> </w:t>
      </w:r>
      <w:r w:rsidRPr="00EF2304">
        <w:rPr>
          <w:rFonts w:cstheme="minorHAnsi"/>
          <w:color w:val="222222"/>
          <w:sz w:val="24"/>
          <w:szCs w:val="24"/>
          <w:shd w:val="clear" w:color="auto" w:fill="FFFFFF"/>
        </w:rPr>
        <w:t>Throughout this course, we discussed marginalized populations in terms of gender, race, and SES, but in thinking about our role as teachers and administrators and serving all children, there is another marginalized population that we acknowledge with our eyes wide shut. We fail to see and serve many of the children who fall under the umbrella of mental health issues, and we need to pay attention to this.</w:t>
      </w:r>
    </w:p>
    <w:p w:rsidR="00E32E2B" w:rsidRPr="00EF2304" w:rsidRDefault="00E32E2B" w:rsidP="009C7B81">
      <w:pPr>
        <w:shd w:val="clear" w:color="auto" w:fill="FFFFFF"/>
        <w:spacing w:after="0" w:line="240" w:lineRule="auto"/>
        <w:rPr>
          <w:rFonts w:eastAsia="Times New Roman" w:cstheme="minorHAnsi"/>
          <w:i/>
          <w:sz w:val="24"/>
          <w:szCs w:val="24"/>
        </w:rPr>
      </w:pPr>
    </w:p>
    <w:p w:rsidR="00BB61C0" w:rsidRPr="00EF2304" w:rsidRDefault="00BB61C0" w:rsidP="009C7B81">
      <w:pPr>
        <w:shd w:val="clear" w:color="auto" w:fill="FFFFFF"/>
        <w:spacing w:after="0" w:line="240" w:lineRule="auto"/>
        <w:jc w:val="center"/>
        <w:rPr>
          <w:rFonts w:eastAsia="Times New Roman" w:cstheme="minorHAnsi"/>
          <w:i/>
          <w:sz w:val="24"/>
          <w:szCs w:val="24"/>
        </w:rPr>
      </w:pPr>
      <w:r w:rsidRPr="00EF2304">
        <w:rPr>
          <w:rFonts w:eastAsia="Times New Roman" w:cstheme="minorHAnsi"/>
          <w:i/>
          <w:sz w:val="24"/>
          <w:szCs w:val="24"/>
        </w:rPr>
        <w:t>Do we have the eyes to see teenagers on the edge?</w:t>
      </w:r>
    </w:p>
    <w:p w:rsidR="006B37A7" w:rsidRPr="00EF2304" w:rsidRDefault="006B37A7" w:rsidP="009C7B81">
      <w:pPr>
        <w:shd w:val="clear" w:color="auto" w:fill="FFFFFF"/>
        <w:spacing w:after="0" w:line="240" w:lineRule="auto"/>
        <w:jc w:val="center"/>
        <w:rPr>
          <w:rFonts w:eastAsia="Times New Roman" w:cstheme="minorHAnsi"/>
          <w:i/>
          <w:sz w:val="24"/>
          <w:szCs w:val="24"/>
        </w:rPr>
      </w:pPr>
      <w:r w:rsidRPr="00EF2304">
        <w:rPr>
          <w:rFonts w:eastAsia="Times New Roman" w:cstheme="minorHAnsi"/>
          <w:i/>
          <w:sz w:val="24"/>
          <w:szCs w:val="24"/>
        </w:rPr>
        <w:t>Mental health issues are an invisibility cloak that masks cries for help.</w:t>
      </w:r>
    </w:p>
    <w:p w:rsidR="00BB61C0" w:rsidRPr="00EF2304" w:rsidRDefault="00BB61C0" w:rsidP="009C7B81">
      <w:pPr>
        <w:shd w:val="clear" w:color="auto" w:fill="FFFFFF"/>
        <w:spacing w:after="0" w:line="240" w:lineRule="auto"/>
        <w:jc w:val="center"/>
        <w:rPr>
          <w:rFonts w:eastAsia="Times New Roman" w:cstheme="minorHAnsi"/>
          <w:i/>
          <w:sz w:val="24"/>
          <w:szCs w:val="24"/>
        </w:rPr>
      </w:pPr>
      <w:r w:rsidRPr="00EF2304">
        <w:rPr>
          <w:rFonts w:eastAsia="Times New Roman" w:cstheme="minorHAnsi"/>
          <w:i/>
          <w:sz w:val="24"/>
          <w:szCs w:val="24"/>
        </w:rPr>
        <w:t>When you recognize the warning signs in seemingly “normal” students, do you act?</w:t>
      </w:r>
    </w:p>
    <w:p w:rsidR="00E32E2B" w:rsidRPr="00EF2304" w:rsidRDefault="00BB61C0" w:rsidP="009C7B81">
      <w:pPr>
        <w:shd w:val="clear" w:color="auto" w:fill="FFFFFF"/>
        <w:spacing w:after="0" w:line="240" w:lineRule="auto"/>
        <w:jc w:val="center"/>
        <w:rPr>
          <w:rFonts w:eastAsia="Times New Roman" w:cstheme="minorHAnsi"/>
          <w:i/>
          <w:sz w:val="24"/>
          <w:szCs w:val="24"/>
        </w:rPr>
      </w:pPr>
      <w:r w:rsidRPr="00EF2304">
        <w:rPr>
          <w:rFonts w:eastAsia="Times New Roman" w:cstheme="minorHAnsi"/>
          <w:i/>
          <w:sz w:val="24"/>
          <w:szCs w:val="24"/>
        </w:rPr>
        <w:t>What does fearless dialogue look like in your context?</w:t>
      </w:r>
    </w:p>
    <w:p w:rsidR="00556BCB" w:rsidRDefault="00E32E2B" w:rsidP="009C7B81">
      <w:pPr>
        <w:shd w:val="clear" w:color="auto" w:fill="FFFFFF"/>
        <w:tabs>
          <w:tab w:val="left" w:pos="720"/>
        </w:tabs>
        <w:spacing w:after="0" w:line="240" w:lineRule="auto"/>
        <w:rPr>
          <w:rFonts w:eastAsia="Times New Roman" w:cstheme="minorHAnsi"/>
          <w:sz w:val="24"/>
          <w:szCs w:val="24"/>
        </w:rPr>
      </w:pPr>
      <w:r w:rsidRPr="00EF2304">
        <w:rPr>
          <w:rFonts w:eastAsia="Times New Roman" w:cstheme="minorHAnsi"/>
          <w:sz w:val="24"/>
          <w:szCs w:val="24"/>
        </w:rPr>
        <w:tab/>
      </w:r>
    </w:p>
    <w:p w:rsidR="002B4027" w:rsidRPr="00EF2304" w:rsidRDefault="00556BCB" w:rsidP="009C7B81">
      <w:pPr>
        <w:shd w:val="clear" w:color="auto" w:fill="FFFFFF"/>
        <w:tabs>
          <w:tab w:val="left" w:pos="720"/>
        </w:tabs>
        <w:spacing w:after="0" w:line="240" w:lineRule="auto"/>
        <w:rPr>
          <w:rFonts w:eastAsia="Times New Roman" w:cstheme="minorHAnsi"/>
          <w:sz w:val="24"/>
          <w:szCs w:val="24"/>
        </w:rPr>
      </w:pPr>
      <w:r>
        <w:rPr>
          <w:rFonts w:eastAsia="Times New Roman" w:cstheme="minorHAnsi"/>
          <w:sz w:val="24"/>
          <w:szCs w:val="24"/>
        </w:rPr>
        <w:tab/>
      </w:r>
      <w:r w:rsidR="00CA2B96" w:rsidRPr="00EF2304">
        <w:rPr>
          <w:rFonts w:eastAsia="Times New Roman" w:cstheme="minorHAnsi"/>
          <w:sz w:val="24"/>
          <w:szCs w:val="24"/>
        </w:rPr>
        <w:t>These salient questions pose a conundrum to educators</w:t>
      </w:r>
      <w:r w:rsidR="00F60C44" w:rsidRPr="00EF2304">
        <w:rPr>
          <w:rFonts w:eastAsia="Times New Roman" w:cstheme="minorHAnsi"/>
          <w:sz w:val="24"/>
          <w:szCs w:val="24"/>
        </w:rPr>
        <w:t xml:space="preserve">. We see </w:t>
      </w:r>
      <w:r w:rsidR="00CA2B96" w:rsidRPr="00EF2304">
        <w:rPr>
          <w:rFonts w:eastAsia="Times New Roman" w:cstheme="minorHAnsi"/>
          <w:sz w:val="24"/>
          <w:szCs w:val="24"/>
        </w:rPr>
        <w:t xml:space="preserve">students </w:t>
      </w:r>
      <w:r w:rsidR="00F60C44" w:rsidRPr="00EF2304">
        <w:rPr>
          <w:rFonts w:eastAsia="Times New Roman" w:cstheme="minorHAnsi"/>
          <w:sz w:val="24"/>
          <w:szCs w:val="24"/>
        </w:rPr>
        <w:t xml:space="preserve">on the edge </w:t>
      </w:r>
      <w:r w:rsidR="00CA2B96" w:rsidRPr="00EF2304">
        <w:rPr>
          <w:rFonts w:eastAsia="Times New Roman" w:cstheme="minorHAnsi"/>
          <w:sz w:val="24"/>
          <w:szCs w:val="24"/>
        </w:rPr>
        <w:t>every day in our classrooms and in our hallways, yet we see them with our eyes wide shut. We are oblivious to the weight of inner turmoil and emotional stress many of our students experience on a daily basis due to marginalization from their peers.</w:t>
      </w:r>
      <w:r w:rsidR="00F60C44" w:rsidRPr="00EF2304">
        <w:rPr>
          <w:rFonts w:eastAsia="Times New Roman" w:cstheme="minorHAnsi"/>
          <w:sz w:val="24"/>
          <w:szCs w:val="24"/>
        </w:rPr>
        <w:t xml:space="preserve"> </w:t>
      </w:r>
    </w:p>
    <w:p w:rsidR="001633DE" w:rsidRDefault="001633DE" w:rsidP="009C7B81">
      <w:pPr>
        <w:spacing w:after="0" w:line="240" w:lineRule="auto"/>
        <w:ind w:firstLine="720"/>
        <w:rPr>
          <w:rFonts w:cstheme="minorHAnsi"/>
          <w:sz w:val="24"/>
          <w:szCs w:val="24"/>
        </w:rPr>
      </w:pPr>
    </w:p>
    <w:p w:rsidR="00F60C44" w:rsidRPr="00EF2304" w:rsidRDefault="00F60C44" w:rsidP="009C7B81">
      <w:pPr>
        <w:spacing w:after="0" w:line="240" w:lineRule="auto"/>
        <w:ind w:firstLine="720"/>
        <w:rPr>
          <w:rFonts w:eastAsia="Times New Roman" w:cstheme="minorHAnsi"/>
          <w:sz w:val="24"/>
          <w:szCs w:val="24"/>
        </w:rPr>
      </w:pPr>
      <w:r w:rsidRPr="00EF2304">
        <w:rPr>
          <w:rFonts w:cstheme="minorHAnsi"/>
          <w:sz w:val="24"/>
          <w:szCs w:val="24"/>
        </w:rPr>
        <w:t>Adolescence is a time when individuals experiment with risky behaviors. Data show that adolescents are more likely than adults to use illegal substances, have unprotected sex, and engage in antisocial behavior (</w:t>
      </w:r>
      <w:r w:rsidR="00E54715" w:rsidRPr="00EF2304">
        <w:rPr>
          <w:rFonts w:cstheme="minorHAnsi"/>
          <w:sz w:val="24"/>
          <w:szCs w:val="24"/>
        </w:rPr>
        <w:t xml:space="preserve">Gardner &amp; </w:t>
      </w:r>
      <w:r w:rsidRPr="00EF2304">
        <w:rPr>
          <w:rFonts w:cstheme="minorHAnsi"/>
          <w:sz w:val="24"/>
          <w:szCs w:val="24"/>
        </w:rPr>
        <w:t>Steinberg</w:t>
      </w:r>
      <w:r w:rsidR="00E54715" w:rsidRPr="00EF2304">
        <w:rPr>
          <w:rFonts w:cstheme="minorHAnsi"/>
          <w:sz w:val="24"/>
          <w:szCs w:val="24"/>
        </w:rPr>
        <w:t>,</w:t>
      </w:r>
      <w:r w:rsidRPr="00EF2304">
        <w:rPr>
          <w:rFonts w:cstheme="minorHAnsi"/>
          <w:sz w:val="24"/>
          <w:szCs w:val="24"/>
        </w:rPr>
        <w:t xml:space="preserve"> 2005). The tendency for individuals to take more risks at this age implies that adolescent risky behaviors are determined mainly by social factors, in order to reduce social marginalization by conformity to peer pressure (</w:t>
      </w:r>
      <w:r w:rsidR="00E54715" w:rsidRPr="00EF2304">
        <w:rPr>
          <w:rFonts w:cstheme="minorHAnsi"/>
          <w:sz w:val="24"/>
          <w:szCs w:val="24"/>
        </w:rPr>
        <w:t xml:space="preserve">Ali, </w:t>
      </w:r>
      <w:proofErr w:type="spellStart"/>
      <w:r w:rsidR="00E54715" w:rsidRPr="00EF2304">
        <w:rPr>
          <w:rFonts w:cstheme="minorHAnsi"/>
          <w:sz w:val="24"/>
          <w:szCs w:val="24"/>
        </w:rPr>
        <w:t>Amialchuk</w:t>
      </w:r>
      <w:proofErr w:type="spellEnd"/>
      <w:r w:rsidR="00E54715" w:rsidRPr="00EF2304">
        <w:rPr>
          <w:rFonts w:cstheme="minorHAnsi"/>
          <w:sz w:val="24"/>
          <w:szCs w:val="24"/>
        </w:rPr>
        <w:t xml:space="preserve">, &amp; </w:t>
      </w:r>
      <w:proofErr w:type="spellStart"/>
      <w:r w:rsidR="00E54715" w:rsidRPr="00EF2304">
        <w:rPr>
          <w:rFonts w:cstheme="minorHAnsi"/>
          <w:sz w:val="24"/>
          <w:szCs w:val="24"/>
        </w:rPr>
        <w:t>Pentina</w:t>
      </w:r>
      <w:proofErr w:type="spellEnd"/>
      <w:r w:rsidR="00EF52B2">
        <w:rPr>
          <w:rFonts w:cstheme="minorHAnsi"/>
          <w:sz w:val="24"/>
          <w:szCs w:val="24"/>
        </w:rPr>
        <w:t>,</w:t>
      </w:r>
      <w:r w:rsidRPr="00EF2304">
        <w:rPr>
          <w:rFonts w:cstheme="minorHAnsi"/>
          <w:sz w:val="24"/>
          <w:szCs w:val="24"/>
        </w:rPr>
        <w:t xml:space="preserve"> 2011).</w:t>
      </w:r>
    </w:p>
    <w:p w:rsidR="00556BCB" w:rsidRDefault="00556BCB" w:rsidP="009C7B81">
      <w:pPr>
        <w:spacing w:after="0" w:line="240" w:lineRule="auto"/>
        <w:ind w:firstLine="720"/>
        <w:rPr>
          <w:rFonts w:cstheme="minorHAnsi"/>
          <w:sz w:val="24"/>
          <w:szCs w:val="24"/>
        </w:rPr>
      </w:pPr>
    </w:p>
    <w:p w:rsidR="00B42B4B" w:rsidRPr="00EF2304" w:rsidRDefault="00572246" w:rsidP="009C7B81">
      <w:pPr>
        <w:spacing w:after="0" w:line="240" w:lineRule="auto"/>
        <w:ind w:firstLine="720"/>
        <w:rPr>
          <w:rFonts w:cstheme="minorHAnsi"/>
          <w:sz w:val="24"/>
          <w:szCs w:val="24"/>
        </w:rPr>
      </w:pPr>
      <w:r w:rsidRPr="00EF2304">
        <w:rPr>
          <w:rFonts w:cstheme="minorHAnsi"/>
          <w:sz w:val="24"/>
          <w:szCs w:val="24"/>
        </w:rPr>
        <w:t xml:space="preserve">Adolescence is </w:t>
      </w:r>
      <w:r w:rsidR="00F60C44" w:rsidRPr="00EF2304">
        <w:rPr>
          <w:rFonts w:cstheme="minorHAnsi"/>
          <w:sz w:val="24"/>
          <w:szCs w:val="24"/>
        </w:rPr>
        <w:t xml:space="preserve">also </w:t>
      </w:r>
      <w:r w:rsidRPr="00EF2304">
        <w:rPr>
          <w:rFonts w:cstheme="minorHAnsi"/>
          <w:sz w:val="24"/>
          <w:szCs w:val="24"/>
        </w:rPr>
        <w:t>a</w:t>
      </w:r>
      <w:r w:rsidR="002B4027" w:rsidRPr="00EF2304">
        <w:rPr>
          <w:rFonts w:cstheme="minorHAnsi"/>
          <w:sz w:val="24"/>
          <w:szCs w:val="24"/>
        </w:rPr>
        <w:t xml:space="preserve"> time of rapid and intense physical a</w:t>
      </w:r>
      <w:r w:rsidR="00327E3C" w:rsidRPr="00EF2304">
        <w:rPr>
          <w:rFonts w:cstheme="minorHAnsi"/>
          <w:sz w:val="24"/>
          <w:szCs w:val="24"/>
        </w:rPr>
        <w:t>nd emotional transformation</w:t>
      </w:r>
      <w:r w:rsidR="003356BD" w:rsidRPr="00EF2304">
        <w:rPr>
          <w:rFonts w:cstheme="minorHAnsi"/>
          <w:sz w:val="24"/>
          <w:szCs w:val="24"/>
        </w:rPr>
        <w:t xml:space="preserve"> and the </w:t>
      </w:r>
      <w:r w:rsidR="003356BD" w:rsidRPr="00EF2304">
        <w:rPr>
          <w:rFonts w:eastAsia="Times New Roman" w:cstheme="minorHAnsi"/>
          <w:sz w:val="24"/>
          <w:szCs w:val="24"/>
        </w:rPr>
        <w:t>desire to fit in and form close interpersonal relationships are a fundamental human need (</w:t>
      </w:r>
      <w:proofErr w:type="spellStart"/>
      <w:r w:rsidR="003356BD" w:rsidRPr="00EF2304">
        <w:rPr>
          <w:rFonts w:eastAsia="Times New Roman" w:cstheme="minorHAnsi"/>
          <w:sz w:val="24"/>
          <w:szCs w:val="24"/>
        </w:rPr>
        <w:fldChar w:fldCharType="begin"/>
      </w:r>
      <w:r w:rsidR="003356BD" w:rsidRPr="00EF2304">
        <w:rPr>
          <w:rFonts w:eastAsia="Times New Roman" w:cstheme="minorHAnsi"/>
          <w:sz w:val="24"/>
          <w:szCs w:val="24"/>
        </w:rPr>
        <w:instrText xml:space="preserve"> HYPERLINK "https://www.ncbi.nlm.nih.gov/pmc/articles/PMC4516632/" \l "R6" </w:instrText>
      </w:r>
      <w:r w:rsidR="003356BD" w:rsidRPr="00EF2304">
        <w:rPr>
          <w:rFonts w:eastAsia="Times New Roman" w:cstheme="minorHAnsi"/>
          <w:sz w:val="24"/>
          <w:szCs w:val="24"/>
        </w:rPr>
        <w:fldChar w:fldCharType="separate"/>
      </w:r>
      <w:r w:rsidR="003356BD" w:rsidRPr="00EF2304">
        <w:rPr>
          <w:rFonts w:eastAsia="Times New Roman" w:cstheme="minorHAnsi"/>
          <w:sz w:val="24"/>
          <w:szCs w:val="24"/>
        </w:rPr>
        <w:t>Baumeister</w:t>
      </w:r>
      <w:proofErr w:type="spellEnd"/>
      <w:r w:rsidR="003356BD" w:rsidRPr="00EF2304">
        <w:rPr>
          <w:rFonts w:eastAsia="Times New Roman" w:cstheme="minorHAnsi"/>
          <w:sz w:val="24"/>
          <w:szCs w:val="24"/>
        </w:rPr>
        <w:t xml:space="preserve"> &amp; Leary, 1995</w:t>
      </w:r>
      <w:r w:rsidR="003356BD" w:rsidRPr="00EF2304">
        <w:rPr>
          <w:rFonts w:eastAsia="Times New Roman" w:cstheme="minorHAnsi"/>
          <w:sz w:val="24"/>
          <w:szCs w:val="24"/>
        </w:rPr>
        <w:fldChar w:fldCharType="end"/>
      </w:r>
      <w:r w:rsidR="003356BD" w:rsidRPr="00EF2304">
        <w:rPr>
          <w:rFonts w:eastAsia="Times New Roman" w:cstheme="minorHAnsi"/>
          <w:sz w:val="24"/>
          <w:szCs w:val="24"/>
        </w:rPr>
        <w:t>).</w:t>
      </w:r>
      <w:r w:rsidR="002B4027" w:rsidRPr="00EF2304">
        <w:rPr>
          <w:rFonts w:cstheme="minorHAnsi"/>
          <w:sz w:val="24"/>
          <w:szCs w:val="24"/>
        </w:rPr>
        <w:t xml:space="preserve"> During this </w:t>
      </w:r>
      <w:r w:rsidR="00327E3C" w:rsidRPr="00EF2304">
        <w:rPr>
          <w:rFonts w:cstheme="minorHAnsi"/>
          <w:sz w:val="24"/>
          <w:szCs w:val="24"/>
        </w:rPr>
        <w:t xml:space="preserve">transformational </w:t>
      </w:r>
      <w:r w:rsidR="002B4027" w:rsidRPr="00EF2304">
        <w:rPr>
          <w:rFonts w:cstheme="minorHAnsi"/>
          <w:sz w:val="24"/>
          <w:szCs w:val="24"/>
        </w:rPr>
        <w:t>pe</w:t>
      </w:r>
      <w:r w:rsidR="000558C9" w:rsidRPr="00EF2304">
        <w:rPr>
          <w:rFonts w:cstheme="minorHAnsi"/>
          <w:sz w:val="24"/>
          <w:szCs w:val="24"/>
        </w:rPr>
        <w:t>riod, i</w:t>
      </w:r>
      <w:r w:rsidR="00327E3C" w:rsidRPr="00EF2304">
        <w:rPr>
          <w:rFonts w:cstheme="minorHAnsi"/>
          <w:sz w:val="24"/>
          <w:szCs w:val="24"/>
        </w:rPr>
        <w:t xml:space="preserve">t is the </w:t>
      </w:r>
      <w:r w:rsidR="000558C9" w:rsidRPr="00EF2304">
        <w:rPr>
          <w:rFonts w:cstheme="minorHAnsi"/>
          <w:sz w:val="24"/>
          <w:szCs w:val="24"/>
        </w:rPr>
        <w:t xml:space="preserve">acceptance and approval </w:t>
      </w:r>
      <w:r w:rsidR="00327E3C" w:rsidRPr="00EF2304">
        <w:rPr>
          <w:rFonts w:cstheme="minorHAnsi"/>
          <w:sz w:val="24"/>
          <w:szCs w:val="24"/>
        </w:rPr>
        <w:t>of peers that is</w:t>
      </w:r>
      <w:r w:rsidR="002B4027" w:rsidRPr="00EF2304">
        <w:rPr>
          <w:rFonts w:cstheme="minorHAnsi"/>
          <w:sz w:val="24"/>
          <w:szCs w:val="24"/>
        </w:rPr>
        <w:t xml:space="preserve"> most valued by adolescents who are in the process of defining their role an</w:t>
      </w:r>
      <w:r w:rsidR="001633DE">
        <w:rPr>
          <w:rFonts w:cstheme="minorHAnsi"/>
          <w:sz w:val="24"/>
          <w:szCs w:val="24"/>
        </w:rPr>
        <w:t xml:space="preserve">d identity in life (Strauss &amp; </w:t>
      </w:r>
      <w:r w:rsidR="002B4027" w:rsidRPr="00EF2304">
        <w:rPr>
          <w:rFonts w:cstheme="minorHAnsi"/>
          <w:sz w:val="24"/>
          <w:szCs w:val="24"/>
        </w:rPr>
        <w:t>Pollack</w:t>
      </w:r>
      <w:r w:rsidR="007145D2" w:rsidRPr="00EF2304">
        <w:rPr>
          <w:rFonts w:cstheme="minorHAnsi"/>
          <w:sz w:val="24"/>
          <w:szCs w:val="24"/>
        </w:rPr>
        <w:t>,</w:t>
      </w:r>
      <w:r w:rsidR="002B4027" w:rsidRPr="00EF2304">
        <w:rPr>
          <w:rFonts w:cstheme="minorHAnsi"/>
          <w:sz w:val="24"/>
          <w:szCs w:val="24"/>
        </w:rPr>
        <w:t xml:space="preserve"> 2003)</w:t>
      </w:r>
      <w:r w:rsidR="00051685" w:rsidRPr="00EF2304">
        <w:rPr>
          <w:rFonts w:cstheme="minorHAnsi"/>
          <w:sz w:val="24"/>
          <w:szCs w:val="24"/>
        </w:rPr>
        <w:t>. Existing literature on coping (</w:t>
      </w:r>
      <w:proofErr w:type="spellStart"/>
      <w:r w:rsidR="00051685" w:rsidRPr="00EF2304">
        <w:rPr>
          <w:rFonts w:cstheme="minorHAnsi"/>
          <w:sz w:val="24"/>
          <w:szCs w:val="24"/>
        </w:rPr>
        <w:t>Duhachek</w:t>
      </w:r>
      <w:proofErr w:type="spellEnd"/>
      <w:r w:rsidR="007145D2" w:rsidRPr="00EF2304">
        <w:rPr>
          <w:rFonts w:cstheme="minorHAnsi"/>
          <w:sz w:val="24"/>
          <w:szCs w:val="24"/>
        </w:rPr>
        <w:t>,</w:t>
      </w:r>
      <w:r w:rsidR="00051685" w:rsidRPr="00EF2304">
        <w:rPr>
          <w:rFonts w:cstheme="minorHAnsi"/>
          <w:sz w:val="24"/>
          <w:szCs w:val="24"/>
        </w:rPr>
        <w:t xml:space="preserve"> 2005) suggests that in response to marginalization, stress, a</w:t>
      </w:r>
      <w:r w:rsidR="000558C9" w:rsidRPr="00EF2304">
        <w:rPr>
          <w:rFonts w:cstheme="minorHAnsi"/>
          <w:sz w:val="24"/>
          <w:szCs w:val="24"/>
        </w:rPr>
        <w:t>nd negative emotions, adolescent</w:t>
      </w:r>
      <w:r w:rsidR="00051685" w:rsidRPr="00EF2304">
        <w:rPr>
          <w:rFonts w:cstheme="minorHAnsi"/>
          <w:sz w:val="24"/>
          <w:szCs w:val="24"/>
        </w:rPr>
        <w:t>s engage in a wide variety of cognitive, attitudinal, and behavior</w:t>
      </w:r>
      <w:r w:rsidR="00EA666D" w:rsidRPr="00EF2304">
        <w:rPr>
          <w:rFonts w:cstheme="minorHAnsi"/>
          <w:sz w:val="24"/>
          <w:szCs w:val="24"/>
        </w:rPr>
        <w:t>al activities in order to experience</w:t>
      </w:r>
      <w:r w:rsidR="00051685" w:rsidRPr="00EF2304">
        <w:rPr>
          <w:rFonts w:cstheme="minorHAnsi"/>
          <w:sz w:val="24"/>
          <w:szCs w:val="24"/>
        </w:rPr>
        <w:t xml:space="preserve"> more desirable emotional states and reduced levels of stress. Coping with the stress of marginalization can manifest in behaviors aimed at increasing peer acceptance by engagi</w:t>
      </w:r>
      <w:r w:rsidR="00124DA0" w:rsidRPr="00EF2304">
        <w:rPr>
          <w:rFonts w:cstheme="minorHAnsi"/>
          <w:sz w:val="24"/>
          <w:szCs w:val="24"/>
        </w:rPr>
        <w:t>ng in various group activities. Moreover</w:t>
      </w:r>
      <w:r w:rsidR="000558C9" w:rsidRPr="00EF2304">
        <w:rPr>
          <w:rFonts w:cstheme="minorHAnsi"/>
          <w:sz w:val="24"/>
          <w:szCs w:val="24"/>
        </w:rPr>
        <w:t xml:space="preserve">, if being popular with a peer group that values risky behaviors means adopting them, socially marginalized youth may attempt to excel at those risky behaviors to overcome their stigmatized status (Ali, </w:t>
      </w:r>
      <w:proofErr w:type="spellStart"/>
      <w:r w:rsidR="000558C9" w:rsidRPr="00EF2304">
        <w:rPr>
          <w:rFonts w:cstheme="minorHAnsi"/>
          <w:sz w:val="24"/>
          <w:szCs w:val="24"/>
        </w:rPr>
        <w:t>Amialchuk</w:t>
      </w:r>
      <w:proofErr w:type="spellEnd"/>
      <w:r w:rsidR="000558C9" w:rsidRPr="00EF2304">
        <w:rPr>
          <w:rFonts w:cstheme="minorHAnsi"/>
          <w:sz w:val="24"/>
          <w:szCs w:val="24"/>
        </w:rPr>
        <w:t xml:space="preserve">, &amp; </w:t>
      </w:r>
      <w:proofErr w:type="spellStart"/>
      <w:r w:rsidR="000558C9" w:rsidRPr="00EF2304">
        <w:rPr>
          <w:rFonts w:cstheme="minorHAnsi"/>
          <w:sz w:val="24"/>
          <w:szCs w:val="24"/>
        </w:rPr>
        <w:t>Pentinal</w:t>
      </w:r>
      <w:proofErr w:type="spellEnd"/>
      <w:r w:rsidR="000558C9" w:rsidRPr="00EF2304">
        <w:rPr>
          <w:rFonts w:cstheme="minorHAnsi"/>
          <w:sz w:val="24"/>
          <w:szCs w:val="24"/>
        </w:rPr>
        <w:t>, 2012).</w:t>
      </w:r>
      <w:r w:rsidR="00B42B4B" w:rsidRPr="00EF2304">
        <w:rPr>
          <w:rFonts w:cstheme="minorHAnsi"/>
          <w:sz w:val="24"/>
          <w:szCs w:val="24"/>
        </w:rPr>
        <w:t xml:space="preserve"> Low acceptance by peers puts adoles</w:t>
      </w:r>
      <w:r w:rsidR="00FC2F5C" w:rsidRPr="00EF2304">
        <w:rPr>
          <w:rFonts w:cstheme="minorHAnsi"/>
          <w:sz w:val="24"/>
          <w:szCs w:val="24"/>
        </w:rPr>
        <w:t>cents at risk for adopting unsafe</w:t>
      </w:r>
      <w:r w:rsidR="00B42B4B" w:rsidRPr="00EF2304">
        <w:rPr>
          <w:rFonts w:cstheme="minorHAnsi"/>
          <w:sz w:val="24"/>
          <w:szCs w:val="24"/>
        </w:rPr>
        <w:t xml:space="preserve"> behaviors and peer alienation</w:t>
      </w:r>
      <w:r w:rsidR="00EA666D" w:rsidRPr="00EF2304">
        <w:rPr>
          <w:rFonts w:cstheme="minorHAnsi"/>
          <w:sz w:val="24"/>
          <w:szCs w:val="24"/>
        </w:rPr>
        <w:t xml:space="preserve"> is</w:t>
      </w:r>
      <w:r w:rsidR="00B42B4B" w:rsidRPr="00EF2304">
        <w:rPr>
          <w:rFonts w:cstheme="minorHAnsi"/>
          <w:sz w:val="24"/>
          <w:szCs w:val="24"/>
        </w:rPr>
        <w:t xml:space="preserve"> positively related to drug use</w:t>
      </w:r>
      <w:r w:rsidR="00FC2F5C" w:rsidRPr="00EF2304">
        <w:rPr>
          <w:rFonts w:cstheme="minorHAnsi"/>
          <w:sz w:val="24"/>
          <w:szCs w:val="24"/>
        </w:rPr>
        <w:t>, substance abuse,</w:t>
      </w:r>
      <w:r w:rsidR="00B42B4B" w:rsidRPr="00EF2304">
        <w:rPr>
          <w:rFonts w:cstheme="minorHAnsi"/>
          <w:sz w:val="24"/>
          <w:szCs w:val="24"/>
        </w:rPr>
        <w:t xml:space="preserve"> </w:t>
      </w:r>
      <w:r w:rsidR="00FC2F5C" w:rsidRPr="00EF2304">
        <w:rPr>
          <w:rFonts w:cstheme="minorHAnsi"/>
          <w:sz w:val="24"/>
          <w:szCs w:val="24"/>
        </w:rPr>
        <w:t>self-harm,</w:t>
      </w:r>
      <w:r w:rsidR="00D3244A" w:rsidRPr="00EF2304">
        <w:rPr>
          <w:rFonts w:cstheme="minorHAnsi"/>
          <w:sz w:val="24"/>
          <w:szCs w:val="24"/>
        </w:rPr>
        <w:t xml:space="preserve"> </w:t>
      </w:r>
      <w:r w:rsidR="00B42B4B" w:rsidRPr="00EF2304">
        <w:rPr>
          <w:rFonts w:cstheme="minorHAnsi"/>
          <w:sz w:val="24"/>
          <w:szCs w:val="24"/>
        </w:rPr>
        <w:t xml:space="preserve">delinquent </w:t>
      </w:r>
      <w:r w:rsidR="00D3244A" w:rsidRPr="00EF2304">
        <w:rPr>
          <w:rFonts w:cstheme="minorHAnsi"/>
          <w:sz w:val="24"/>
          <w:szCs w:val="24"/>
        </w:rPr>
        <w:t xml:space="preserve">and anti-social </w:t>
      </w:r>
      <w:r w:rsidR="00B42B4B" w:rsidRPr="00EF2304">
        <w:rPr>
          <w:rFonts w:cstheme="minorHAnsi"/>
          <w:sz w:val="24"/>
          <w:szCs w:val="24"/>
        </w:rPr>
        <w:t>behavior</w:t>
      </w:r>
      <w:r w:rsidR="00EA666D" w:rsidRPr="00EF2304">
        <w:rPr>
          <w:rFonts w:cstheme="minorHAnsi"/>
          <w:sz w:val="24"/>
          <w:szCs w:val="24"/>
        </w:rPr>
        <w:t xml:space="preserve"> (Hawkins, Catalano, &amp; Miller, (2012).</w:t>
      </w:r>
      <w:r w:rsidR="0002774D" w:rsidRPr="00EF2304">
        <w:rPr>
          <w:rFonts w:cstheme="minorHAnsi"/>
          <w:sz w:val="24"/>
          <w:szCs w:val="24"/>
        </w:rPr>
        <w:t xml:space="preserve"> </w:t>
      </w:r>
      <w:r w:rsidR="001A1917" w:rsidRPr="00EF2304">
        <w:rPr>
          <w:rFonts w:cstheme="minorHAnsi"/>
          <w:sz w:val="24"/>
          <w:szCs w:val="24"/>
        </w:rPr>
        <w:t>Furthermore,</w:t>
      </w:r>
      <w:r w:rsidR="00F50ED6" w:rsidRPr="00EF2304">
        <w:rPr>
          <w:rFonts w:cstheme="minorHAnsi"/>
          <w:sz w:val="24"/>
          <w:szCs w:val="24"/>
        </w:rPr>
        <w:t xml:space="preserve"> t</w:t>
      </w:r>
      <w:r w:rsidR="0002774D" w:rsidRPr="00EF2304">
        <w:rPr>
          <w:rFonts w:cstheme="minorHAnsi"/>
          <w:sz w:val="24"/>
          <w:szCs w:val="24"/>
        </w:rPr>
        <w:t>he consequence of adopt</w:t>
      </w:r>
      <w:r w:rsidR="003D79CD" w:rsidRPr="00EF2304">
        <w:rPr>
          <w:rFonts w:cstheme="minorHAnsi"/>
          <w:sz w:val="24"/>
          <w:szCs w:val="24"/>
        </w:rPr>
        <w:t>ing risky behaviors can manifest</w:t>
      </w:r>
      <w:r w:rsidR="003356BD" w:rsidRPr="00EF2304">
        <w:rPr>
          <w:rFonts w:cstheme="minorHAnsi"/>
          <w:sz w:val="24"/>
          <w:szCs w:val="24"/>
        </w:rPr>
        <w:t xml:space="preserve"> serious physical</w:t>
      </w:r>
      <w:r w:rsidR="003D79CD" w:rsidRPr="00EF2304">
        <w:rPr>
          <w:rFonts w:cstheme="minorHAnsi"/>
          <w:sz w:val="24"/>
          <w:szCs w:val="24"/>
        </w:rPr>
        <w:t xml:space="preserve"> </w:t>
      </w:r>
      <w:r w:rsidR="003356BD" w:rsidRPr="00EF2304">
        <w:rPr>
          <w:rFonts w:cstheme="minorHAnsi"/>
          <w:sz w:val="24"/>
          <w:szCs w:val="24"/>
        </w:rPr>
        <w:t xml:space="preserve">and mental health </w:t>
      </w:r>
      <w:r w:rsidR="003D79CD" w:rsidRPr="00EF2304">
        <w:rPr>
          <w:rFonts w:cstheme="minorHAnsi"/>
          <w:sz w:val="24"/>
          <w:szCs w:val="24"/>
        </w:rPr>
        <w:t xml:space="preserve">problems resulting in </w:t>
      </w:r>
      <w:r w:rsidR="00286C4B" w:rsidRPr="00EF2304">
        <w:rPr>
          <w:rFonts w:cstheme="minorHAnsi"/>
          <w:sz w:val="24"/>
          <w:szCs w:val="24"/>
        </w:rPr>
        <w:t xml:space="preserve">abuse, </w:t>
      </w:r>
      <w:r w:rsidR="003D79CD" w:rsidRPr="00EF2304">
        <w:rPr>
          <w:rFonts w:cstheme="minorHAnsi"/>
          <w:sz w:val="24"/>
          <w:szCs w:val="24"/>
        </w:rPr>
        <w:t>de</w:t>
      </w:r>
      <w:r w:rsidR="00286C4B" w:rsidRPr="00EF2304">
        <w:rPr>
          <w:rFonts w:cstheme="minorHAnsi"/>
          <w:sz w:val="24"/>
          <w:szCs w:val="24"/>
        </w:rPr>
        <w:t>pendency</w:t>
      </w:r>
      <w:r w:rsidR="003D79CD" w:rsidRPr="00EF2304">
        <w:rPr>
          <w:rFonts w:cstheme="minorHAnsi"/>
          <w:sz w:val="24"/>
          <w:szCs w:val="24"/>
        </w:rPr>
        <w:t>, delin</w:t>
      </w:r>
      <w:r w:rsidR="00B61238" w:rsidRPr="00EF2304">
        <w:rPr>
          <w:rFonts w:cstheme="minorHAnsi"/>
          <w:sz w:val="24"/>
          <w:szCs w:val="24"/>
        </w:rPr>
        <w:t>quency, depression,</w:t>
      </w:r>
      <w:r w:rsidR="00B058F7" w:rsidRPr="00EF2304">
        <w:rPr>
          <w:rFonts w:cstheme="minorHAnsi"/>
          <w:sz w:val="24"/>
          <w:szCs w:val="24"/>
        </w:rPr>
        <w:t xml:space="preserve"> self-injurious behaviors,</w:t>
      </w:r>
      <w:r w:rsidR="00B61238" w:rsidRPr="00EF2304">
        <w:rPr>
          <w:rFonts w:cstheme="minorHAnsi"/>
          <w:sz w:val="24"/>
          <w:szCs w:val="24"/>
        </w:rPr>
        <w:t xml:space="preserve"> </w:t>
      </w:r>
      <w:r w:rsidR="00286C4B" w:rsidRPr="00EF2304">
        <w:rPr>
          <w:rFonts w:cstheme="minorHAnsi"/>
          <w:sz w:val="24"/>
          <w:szCs w:val="24"/>
        </w:rPr>
        <w:t>suicide</w:t>
      </w:r>
      <w:r w:rsidR="00B61238" w:rsidRPr="00EF2304">
        <w:rPr>
          <w:rFonts w:cstheme="minorHAnsi"/>
          <w:sz w:val="24"/>
          <w:szCs w:val="24"/>
        </w:rPr>
        <w:t>, and death</w:t>
      </w:r>
      <w:r w:rsidR="004D2448">
        <w:rPr>
          <w:rFonts w:cstheme="minorHAnsi"/>
          <w:sz w:val="24"/>
          <w:szCs w:val="24"/>
        </w:rPr>
        <w:t xml:space="preserve"> (</w:t>
      </w:r>
      <w:proofErr w:type="spellStart"/>
      <w:r w:rsidR="004D2448">
        <w:rPr>
          <w:rFonts w:cstheme="minorHAnsi"/>
          <w:color w:val="222222"/>
          <w:sz w:val="24"/>
          <w:szCs w:val="24"/>
          <w:shd w:val="clear" w:color="auto" w:fill="FFFFFF"/>
        </w:rPr>
        <w:t>Redonnet</w:t>
      </w:r>
      <w:proofErr w:type="spellEnd"/>
      <w:r w:rsidR="004D2448">
        <w:rPr>
          <w:rFonts w:cstheme="minorHAnsi"/>
          <w:color w:val="222222"/>
          <w:sz w:val="24"/>
          <w:szCs w:val="24"/>
          <w:shd w:val="clear" w:color="auto" w:fill="FFFFFF"/>
        </w:rPr>
        <w:t xml:space="preserve">, </w:t>
      </w:r>
      <w:proofErr w:type="spellStart"/>
      <w:r w:rsidR="004D2448">
        <w:rPr>
          <w:rFonts w:cstheme="minorHAnsi"/>
          <w:color w:val="222222"/>
          <w:sz w:val="24"/>
          <w:szCs w:val="24"/>
          <w:shd w:val="clear" w:color="auto" w:fill="FFFFFF"/>
        </w:rPr>
        <w:t>Chollet</w:t>
      </w:r>
      <w:proofErr w:type="spellEnd"/>
      <w:r w:rsidR="004D2448">
        <w:rPr>
          <w:rFonts w:cstheme="minorHAnsi"/>
          <w:color w:val="222222"/>
          <w:sz w:val="24"/>
          <w:szCs w:val="24"/>
          <w:shd w:val="clear" w:color="auto" w:fill="FFFFFF"/>
        </w:rPr>
        <w:t xml:space="preserve">, </w:t>
      </w:r>
      <w:proofErr w:type="spellStart"/>
      <w:r w:rsidR="004D2448">
        <w:rPr>
          <w:rFonts w:cstheme="minorHAnsi"/>
          <w:color w:val="222222"/>
          <w:sz w:val="24"/>
          <w:szCs w:val="24"/>
          <w:shd w:val="clear" w:color="auto" w:fill="FFFFFF"/>
        </w:rPr>
        <w:t>Fombonne</w:t>
      </w:r>
      <w:proofErr w:type="spellEnd"/>
      <w:r w:rsidR="004D2448">
        <w:rPr>
          <w:rFonts w:cstheme="minorHAnsi"/>
          <w:color w:val="222222"/>
          <w:sz w:val="24"/>
          <w:szCs w:val="24"/>
          <w:shd w:val="clear" w:color="auto" w:fill="FFFFFF"/>
        </w:rPr>
        <w:t xml:space="preserve">, Bowes, </w:t>
      </w:r>
      <w:r w:rsidR="004D2448" w:rsidRPr="00EF2304">
        <w:rPr>
          <w:rFonts w:cstheme="minorHAnsi"/>
          <w:color w:val="222222"/>
          <w:sz w:val="24"/>
          <w:szCs w:val="24"/>
          <w:shd w:val="clear" w:color="auto" w:fill="FFFFFF"/>
        </w:rPr>
        <w:t>&amp; Melchior</w:t>
      </w:r>
      <w:r w:rsidR="001633DE">
        <w:rPr>
          <w:rFonts w:cstheme="minorHAnsi"/>
          <w:color w:val="222222"/>
          <w:sz w:val="24"/>
          <w:szCs w:val="24"/>
          <w:shd w:val="clear" w:color="auto" w:fill="FFFFFF"/>
        </w:rPr>
        <w:t>, 2012</w:t>
      </w:r>
      <w:r w:rsidR="004D2448">
        <w:rPr>
          <w:rFonts w:cstheme="minorHAnsi"/>
          <w:color w:val="222222"/>
          <w:sz w:val="24"/>
          <w:szCs w:val="24"/>
          <w:shd w:val="clear" w:color="auto" w:fill="FFFFFF"/>
        </w:rPr>
        <w:t>)</w:t>
      </w:r>
      <w:r w:rsidR="00286C4B" w:rsidRPr="00EF2304">
        <w:rPr>
          <w:rFonts w:cstheme="minorHAnsi"/>
          <w:sz w:val="24"/>
          <w:szCs w:val="24"/>
        </w:rPr>
        <w:t>.</w:t>
      </w:r>
      <w:r w:rsidR="00D3244A" w:rsidRPr="00EF2304">
        <w:rPr>
          <w:rFonts w:cstheme="minorHAnsi"/>
          <w:sz w:val="24"/>
          <w:szCs w:val="24"/>
        </w:rPr>
        <w:t xml:space="preserve"> </w:t>
      </w:r>
    </w:p>
    <w:p w:rsidR="00556BCB" w:rsidRDefault="00556BCB" w:rsidP="009C7B81">
      <w:pPr>
        <w:shd w:val="clear" w:color="auto" w:fill="FFFFFF"/>
        <w:spacing w:after="0" w:line="240" w:lineRule="auto"/>
        <w:ind w:firstLine="720"/>
        <w:rPr>
          <w:rFonts w:cstheme="minorHAnsi"/>
          <w:color w:val="000000"/>
          <w:sz w:val="24"/>
          <w:szCs w:val="24"/>
          <w:lang w:val="en"/>
        </w:rPr>
      </w:pPr>
    </w:p>
    <w:p w:rsidR="007B46BB" w:rsidRPr="009C7B81" w:rsidRDefault="00556BCB" w:rsidP="009C7B81">
      <w:pPr>
        <w:spacing w:after="0" w:line="240" w:lineRule="auto"/>
        <w:ind w:firstLine="720"/>
        <w:rPr>
          <w:rFonts w:eastAsia="Times New Roman" w:cstheme="minorHAnsi"/>
          <w:sz w:val="24"/>
          <w:szCs w:val="24"/>
        </w:rPr>
      </w:pPr>
      <w:r>
        <w:rPr>
          <w:rFonts w:cstheme="minorHAnsi"/>
          <w:sz w:val="24"/>
          <w:szCs w:val="24"/>
        </w:rPr>
        <w:t>My artwork is a collection of photo collage</w:t>
      </w:r>
      <w:r w:rsidR="009C7B81">
        <w:rPr>
          <w:rFonts w:cstheme="minorHAnsi"/>
          <w:sz w:val="24"/>
          <w:szCs w:val="24"/>
        </w:rPr>
        <w:t>s representing</w:t>
      </w:r>
      <w:r>
        <w:rPr>
          <w:rFonts w:cstheme="minorHAnsi"/>
          <w:sz w:val="24"/>
          <w:szCs w:val="24"/>
        </w:rPr>
        <w:t xml:space="preserve"> </w:t>
      </w:r>
      <w:r w:rsidR="009C7B81">
        <w:rPr>
          <w:rFonts w:cstheme="minorHAnsi"/>
          <w:sz w:val="24"/>
          <w:szCs w:val="24"/>
        </w:rPr>
        <w:t xml:space="preserve">teenage risky behaviors that can lead to </w:t>
      </w:r>
      <w:r>
        <w:rPr>
          <w:rFonts w:cstheme="minorHAnsi"/>
          <w:sz w:val="24"/>
          <w:szCs w:val="24"/>
        </w:rPr>
        <w:t>mental illness.</w:t>
      </w:r>
      <w:r w:rsidR="00AD6372">
        <w:rPr>
          <w:rFonts w:cstheme="minorHAnsi"/>
          <w:sz w:val="24"/>
          <w:szCs w:val="24"/>
        </w:rPr>
        <w:t xml:space="preserve"> This piece went through a number of i</w:t>
      </w:r>
      <w:r w:rsidR="009C7B81">
        <w:rPr>
          <w:rFonts w:cstheme="minorHAnsi"/>
          <w:sz w:val="24"/>
          <w:szCs w:val="24"/>
        </w:rPr>
        <w:t>terations before the final product</w:t>
      </w:r>
      <w:r w:rsidR="00AD6372">
        <w:rPr>
          <w:rFonts w:cstheme="minorHAnsi"/>
          <w:sz w:val="24"/>
          <w:szCs w:val="24"/>
        </w:rPr>
        <w:t xml:space="preserve"> was printed on an 18” x 24” canvas.</w:t>
      </w:r>
      <w:r w:rsidR="009C7B81">
        <w:rPr>
          <w:rFonts w:cstheme="minorHAnsi"/>
          <w:sz w:val="24"/>
          <w:szCs w:val="24"/>
        </w:rPr>
        <w:t xml:space="preserve"> It evolved from paper/photo collages to an image transfer collage to a photo collage.</w:t>
      </w:r>
      <w:r w:rsidR="00AD6372">
        <w:rPr>
          <w:rFonts w:cstheme="minorHAnsi"/>
          <w:sz w:val="24"/>
          <w:szCs w:val="24"/>
        </w:rPr>
        <w:t xml:space="preserve"> </w:t>
      </w:r>
      <w:r w:rsidR="005D271E">
        <w:rPr>
          <w:rFonts w:cstheme="minorHAnsi"/>
          <w:sz w:val="24"/>
          <w:szCs w:val="24"/>
        </w:rPr>
        <w:t>My initial idea was to create</w:t>
      </w:r>
      <w:r w:rsidR="007B46BB">
        <w:rPr>
          <w:rFonts w:cstheme="minorHAnsi"/>
          <w:sz w:val="24"/>
          <w:szCs w:val="24"/>
        </w:rPr>
        <w:t xml:space="preserve"> </w:t>
      </w:r>
      <w:r w:rsidR="005D271E">
        <w:rPr>
          <w:rFonts w:cstheme="minorHAnsi"/>
          <w:sz w:val="24"/>
          <w:szCs w:val="24"/>
        </w:rPr>
        <w:t>five individually framed pieces with a collage</w:t>
      </w:r>
      <w:r w:rsidR="007B46BB">
        <w:rPr>
          <w:rFonts w:cstheme="minorHAnsi"/>
          <w:sz w:val="24"/>
          <w:szCs w:val="24"/>
        </w:rPr>
        <w:t xml:space="preserve"> background of newspaper headlines reflecting </w:t>
      </w:r>
      <w:r w:rsidR="007B46BB">
        <w:rPr>
          <w:rFonts w:cstheme="minorHAnsi"/>
          <w:sz w:val="24"/>
          <w:szCs w:val="24"/>
        </w:rPr>
        <w:lastRenderedPageBreak/>
        <w:t>each t</w:t>
      </w:r>
      <w:r w:rsidR="009C7B81">
        <w:rPr>
          <w:rFonts w:cstheme="minorHAnsi"/>
          <w:sz w:val="24"/>
          <w:szCs w:val="24"/>
        </w:rPr>
        <w:t xml:space="preserve">opic </w:t>
      </w:r>
      <w:r w:rsidR="007B46BB">
        <w:rPr>
          <w:rFonts w:cstheme="minorHAnsi"/>
          <w:sz w:val="24"/>
          <w:szCs w:val="24"/>
        </w:rPr>
        <w:t>with photos of nondescript teens offset in front o</w:t>
      </w:r>
      <w:r w:rsidR="005D271E">
        <w:rPr>
          <w:rFonts w:cstheme="minorHAnsi"/>
          <w:sz w:val="24"/>
          <w:szCs w:val="24"/>
        </w:rPr>
        <w:t>f the collage. My artist mentor</w:t>
      </w:r>
      <w:r w:rsidR="007B46BB">
        <w:rPr>
          <w:rFonts w:cstheme="minorHAnsi"/>
          <w:sz w:val="24"/>
          <w:szCs w:val="24"/>
        </w:rPr>
        <w:t xml:space="preserve"> liked the </w:t>
      </w:r>
      <w:r w:rsidR="005D271E">
        <w:rPr>
          <w:rFonts w:cstheme="minorHAnsi"/>
          <w:sz w:val="24"/>
          <w:szCs w:val="24"/>
        </w:rPr>
        <w:t>idea;</w:t>
      </w:r>
      <w:r w:rsidR="007B46BB">
        <w:rPr>
          <w:rFonts w:cstheme="minorHAnsi"/>
          <w:sz w:val="24"/>
          <w:szCs w:val="24"/>
        </w:rPr>
        <w:t xml:space="preserve"> however his comment was</w:t>
      </w:r>
      <w:r w:rsidR="005D271E">
        <w:rPr>
          <w:rFonts w:cstheme="minorHAnsi"/>
          <w:sz w:val="24"/>
          <w:szCs w:val="24"/>
        </w:rPr>
        <w:t>,</w:t>
      </w:r>
      <w:r w:rsidR="007B46BB">
        <w:rPr>
          <w:rFonts w:cstheme="minorHAnsi"/>
          <w:sz w:val="24"/>
          <w:szCs w:val="24"/>
        </w:rPr>
        <w:t xml:space="preserve"> </w:t>
      </w:r>
      <w:r w:rsidR="005D271E">
        <w:rPr>
          <w:rFonts w:cstheme="minorHAnsi"/>
          <w:sz w:val="24"/>
          <w:szCs w:val="24"/>
        </w:rPr>
        <w:t>“this has a high school student look to it, and the easels used to present the pictures would be a distraction”. He suggested that I “float the photo image above the calamity that is happening around the image by creating an image transfer</w:t>
      </w:r>
      <w:r w:rsidR="009C7B81">
        <w:rPr>
          <w:rFonts w:cstheme="minorHAnsi"/>
          <w:sz w:val="24"/>
          <w:szCs w:val="24"/>
        </w:rPr>
        <w:t xml:space="preserve">”. </w:t>
      </w:r>
      <w:r w:rsidR="005D271E">
        <w:rPr>
          <w:rFonts w:cstheme="minorHAnsi"/>
          <w:sz w:val="24"/>
          <w:szCs w:val="24"/>
        </w:rPr>
        <w:t xml:space="preserve">After watching six different </w:t>
      </w:r>
      <w:proofErr w:type="spellStart"/>
      <w:r w:rsidR="005D271E">
        <w:rPr>
          <w:rFonts w:cstheme="minorHAnsi"/>
          <w:sz w:val="24"/>
          <w:szCs w:val="24"/>
        </w:rPr>
        <w:t>Youtube</w:t>
      </w:r>
      <w:proofErr w:type="spellEnd"/>
      <w:r w:rsidR="005D271E">
        <w:rPr>
          <w:rFonts w:cstheme="minorHAnsi"/>
          <w:sz w:val="24"/>
          <w:szCs w:val="24"/>
        </w:rPr>
        <w:t xml:space="preserve"> videos on how to create an ‘image transfer’, I attempted the process with my first set of photos. It didn’t work. I tried two more times; each time was a complete fail</w:t>
      </w:r>
      <w:r w:rsidR="00F05880">
        <w:rPr>
          <w:rFonts w:cstheme="minorHAnsi"/>
          <w:sz w:val="24"/>
          <w:szCs w:val="24"/>
        </w:rPr>
        <w:t xml:space="preserve">ure. Frustration and anxiety ensued! I was running out of time to complete my final </w:t>
      </w:r>
      <w:r w:rsidR="00F05880" w:rsidRPr="00C5030E">
        <w:rPr>
          <w:rFonts w:cstheme="minorHAnsi"/>
          <w:sz w:val="24"/>
          <w:szCs w:val="24"/>
        </w:rPr>
        <w:t xml:space="preserve">project. </w:t>
      </w:r>
      <w:r w:rsidR="00C5030E" w:rsidRPr="00C5030E">
        <w:rPr>
          <w:rFonts w:cstheme="minorHAnsi"/>
          <w:sz w:val="24"/>
          <w:szCs w:val="24"/>
        </w:rPr>
        <w:t xml:space="preserve">After expressing my angst to my artist mentor, he suggested a photo collage. After a crash course in Adobe Fireworks, I was able to create a collage that we were both pleased with. My artist mentor’s exact expression with he saw my art was “Holy Crap I LIKE IT! </w:t>
      </w:r>
    </w:p>
    <w:p w:rsidR="009C7B81" w:rsidRDefault="007B46BB" w:rsidP="009C7B81">
      <w:pPr>
        <w:spacing w:after="0" w:line="240" w:lineRule="auto"/>
        <w:ind w:firstLine="720"/>
        <w:rPr>
          <w:rFonts w:cstheme="minorHAnsi"/>
          <w:sz w:val="24"/>
          <w:szCs w:val="24"/>
        </w:rPr>
      </w:pPr>
      <w:r w:rsidRPr="00C5030E">
        <w:rPr>
          <w:rFonts w:cstheme="minorHAnsi"/>
          <w:sz w:val="24"/>
          <w:szCs w:val="24"/>
        </w:rPr>
        <w:t xml:space="preserve"> </w:t>
      </w:r>
    </w:p>
    <w:p w:rsidR="00BA63BE" w:rsidRDefault="00391D7F" w:rsidP="009C7B81">
      <w:pPr>
        <w:spacing w:after="0" w:line="240" w:lineRule="auto"/>
        <w:ind w:firstLine="720"/>
        <w:rPr>
          <w:rFonts w:cstheme="minorHAnsi"/>
          <w:sz w:val="24"/>
          <w:szCs w:val="24"/>
        </w:rPr>
      </w:pPr>
      <w:r w:rsidRPr="00C5030E">
        <w:rPr>
          <w:rFonts w:cstheme="minorHAnsi"/>
          <w:sz w:val="24"/>
          <w:szCs w:val="24"/>
        </w:rPr>
        <w:t xml:space="preserve">The faces </w:t>
      </w:r>
      <w:r w:rsidR="004E44F8">
        <w:rPr>
          <w:rFonts w:cstheme="minorHAnsi"/>
          <w:sz w:val="24"/>
          <w:szCs w:val="24"/>
        </w:rPr>
        <w:t xml:space="preserve">in the artwork </w:t>
      </w:r>
      <w:r w:rsidRPr="00C5030E">
        <w:rPr>
          <w:rFonts w:cstheme="minorHAnsi"/>
          <w:sz w:val="24"/>
          <w:szCs w:val="24"/>
        </w:rPr>
        <w:t xml:space="preserve">are a collage </w:t>
      </w:r>
      <w:r w:rsidR="00AD6372" w:rsidRPr="00C5030E">
        <w:rPr>
          <w:rFonts w:cstheme="minorHAnsi"/>
          <w:sz w:val="24"/>
          <w:szCs w:val="24"/>
        </w:rPr>
        <w:t xml:space="preserve">of my photos pieced together using the Adobe Fireworks program. The collage effect forces you to look </w:t>
      </w:r>
      <w:r w:rsidR="001633DE" w:rsidRPr="00C5030E">
        <w:rPr>
          <w:rFonts w:cstheme="minorHAnsi"/>
          <w:sz w:val="24"/>
          <w:szCs w:val="24"/>
        </w:rPr>
        <w:t>closely – in order to see each individual as their own being, yet you never get away from the multiple features that represent</w:t>
      </w:r>
      <w:r w:rsidRPr="00C5030E">
        <w:rPr>
          <w:rFonts w:cstheme="minorHAnsi"/>
          <w:sz w:val="24"/>
          <w:szCs w:val="24"/>
        </w:rPr>
        <w:t xml:space="preserve"> the many types of students we serve (e.g., male, female, Black, </w:t>
      </w:r>
      <w:r>
        <w:rPr>
          <w:rFonts w:cstheme="minorHAnsi"/>
          <w:sz w:val="24"/>
          <w:szCs w:val="24"/>
        </w:rPr>
        <w:t xml:space="preserve">white). Color was strategically placed on the part of the face that is speaking. </w:t>
      </w:r>
      <w:r w:rsidR="001633DE">
        <w:rPr>
          <w:rFonts w:cstheme="minorHAnsi"/>
          <w:sz w:val="24"/>
          <w:szCs w:val="24"/>
        </w:rPr>
        <w:t>In the collage with multiple colors,</w:t>
      </w:r>
      <w:r w:rsidR="00784482">
        <w:rPr>
          <w:rFonts w:cstheme="minorHAnsi"/>
          <w:sz w:val="24"/>
          <w:szCs w:val="24"/>
        </w:rPr>
        <w:t xml:space="preserve"> they are all speaking. </w:t>
      </w:r>
    </w:p>
    <w:p w:rsidR="009C7B81" w:rsidRDefault="009C7B81" w:rsidP="009C7B81">
      <w:pPr>
        <w:spacing w:after="0" w:line="240" w:lineRule="auto"/>
        <w:ind w:firstLine="720"/>
        <w:rPr>
          <w:rFonts w:cstheme="minorHAnsi"/>
          <w:sz w:val="24"/>
          <w:szCs w:val="24"/>
        </w:rPr>
      </w:pPr>
    </w:p>
    <w:p w:rsidR="00556BCB" w:rsidRDefault="0092198A" w:rsidP="009C7B81">
      <w:pPr>
        <w:spacing w:after="0" w:line="240" w:lineRule="auto"/>
        <w:ind w:firstLine="720"/>
        <w:rPr>
          <w:rFonts w:cstheme="minorHAnsi"/>
          <w:color w:val="000000"/>
          <w:sz w:val="24"/>
          <w:szCs w:val="24"/>
          <w:lang w:val="en"/>
        </w:rPr>
      </w:pPr>
      <w:r w:rsidRPr="00EF2304">
        <w:rPr>
          <w:rFonts w:cstheme="minorHAnsi"/>
          <w:sz w:val="24"/>
          <w:szCs w:val="24"/>
        </w:rPr>
        <w:t>This artwork represents manifestation</w:t>
      </w:r>
      <w:r w:rsidR="00D80D2C" w:rsidRPr="00EF2304">
        <w:rPr>
          <w:rFonts w:cstheme="minorHAnsi"/>
          <w:sz w:val="24"/>
          <w:szCs w:val="24"/>
        </w:rPr>
        <w:t>s</w:t>
      </w:r>
      <w:r w:rsidRPr="00EF2304">
        <w:rPr>
          <w:rFonts w:cstheme="minorHAnsi"/>
          <w:sz w:val="24"/>
          <w:szCs w:val="24"/>
        </w:rPr>
        <w:t xml:space="preserve"> of mental illness that has </w:t>
      </w:r>
      <w:r w:rsidR="007B46BB">
        <w:rPr>
          <w:rFonts w:cstheme="minorHAnsi"/>
          <w:sz w:val="24"/>
          <w:szCs w:val="24"/>
        </w:rPr>
        <w:t xml:space="preserve">personally and professionally affected me </w:t>
      </w:r>
      <w:r w:rsidRPr="00EF2304">
        <w:rPr>
          <w:rFonts w:cstheme="minorHAnsi"/>
          <w:sz w:val="24"/>
          <w:szCs w:val="24"/>
        </w:rPr>
        <w:t xml:space="preserve">through extended family, friends, and students. </w:t>
      </w:r>
      <w:r w:rsidR="00556BCB" w:rsidRPr="00EF2304">
        <w:rPr>
          <w:rFonts w:cstheme="minorHAnsi"/>
          <w:color w:val="000000"/>
          <w:sz w:val="24"/>
          <w:szCs w:val="24"/>
          <w:lang w:val="en"/>
        </w:rPr>
        <w:t>Mental health disorders can affect how adolescents relate to others and make choices and can take many different forms. Some are rooted in deep levels of anxiety, extreme changes in mood, or reduced ability to focus or behave appropriately. Others involve unwanted, intrusive thoughts and some may result in hallucinations or unfounded fears.</w:t>
      </w:r>
    </w:p>
    <w:p w:rsidR="004D2448" w:rsidRDefault="004D2448" w:rsidP="009C7B81">
      <w:pPr>
        <w:spacing w:after="0" w:line="240" w:lineRule="auto"/>
        <w:ind w:firstLine="720"/>
        <w:rPr>
          <w:rFonts w:cstheme="minorHAnsi"/>
          <w:sz w:val="24"/>
          <w:szCs w:val="24"/>
        </w:rPr>
      </w:pPr>
    </w:p>
    <w:p w:rsidR="00572246" w:rsidRPr="00EF2304" w:rsidRDefault="009870D3" w:rsidP="009C7B81">
      <w:pPr>
        <w:spacing w:after="0" w:line="240" w:lineRule="auto"/>
        <w:ind w:firstLine="720"/>
        <w:rPr>
          <w:rFonts w:cstheme="minorHAnsi"/>
          <w:sz w:val="24"/>
          <w:szCs w:val="24"/>
        </w:rPr>
      </w:pPr>
      <w:r w:rsidRPr="00EF2304">
        <w:rPr>
          <w:rFonts w:cstheme="minorHAnsi"/>
          <w:sz w:val="24"/>
          <w:szCs w:val="24"/>
        </w:rPr>
        <w:t>Educators who interact with youth on a daily basis often lack the basic knowledge and skills necessary to recognize and understand mental illness</w:t>
      </w:r>
      <w:r w:rsidR="0092198A" w:rsidRPr="00EF2304">
        <w:rPr>
          <w:rFonts w:cstheme="minorHAnsi"/>
          <w:sz w:val="24"/>
          <w:szCs w:val="24"/>
        </w:rPr>
        <w:t xml:space="preserve"> and corresponding behaviors. </w:t>
      </w:r>
      <w:r w:rsidR="00572246" w:rsidRPr="00EF2304">
        <w:rPr>
          <w:rFonts w:cstheme="minorHAnsi"/>
          <w:sz w:val="24"/>
          <w:szCs w:val="24"/>
        </w:rPr>
        <w:t>We have a moral and ethical obligation to educate ourselves in order to recognize our ma</w:t>
      </w:r>
      <w:r w:rsidR="00D80D2C" w:rsidRPr="00EF2304">
        <w:rPr>
          <w:rFonts w:cstheme="minorHAnsi"/>
          <w:sz w:val="24"/>
          <w:szCs w:val="24"/>
        </w:rPr>
        <w:t xml:space="preserve">rginalized students who are prone to risk-taking behaviors that can lead to self-abuse, self-destruction, and mental illness. </w:t>
      </w:r>
    </w:p>
    <w:p w:rsidR="004D2448" w:rsidRDefault="004D2448" w:rsidP="00EF2304">
      <w:pPr>
        <w:shd w:val="clear" w:color="auto" w:fill="FFFFFF"/>
        <w:spacing w:after="0" w:line="240" w:lineRule="auto"/>
        <w:jc w:val="center"/>
        <w:rPr>
          <w:rFonts w:eastAsia="Times New Roman" w:cstheme="minorHAnsi"/>
          <w:i/>
          <w:sz w:val="24"/>
          <w:szCs w:val="24"/>
        </w:rPr>
      </w:pPr>
    </w:p>
    <w:p w:rsidR="00572246" w:rsidRPr="00EF2304" w:rsidRDefault="00572246" w:rsidP="00EF2304">
      <w:pPr>
        <w:shd w:val="clear" w:color="auto" w:fill="FFFFFF"/>
        <w:spacing w:after="0" w:line="240" w:lineRule="auto"/>
        <w:jc w:val="center"/>
        <w:rPr>
          <w:rFonts w:eastAsia="Times New Roman" w:cstheme="minorHAnsi"/>
          <w:i/>
          <w:sz w:val="24"/>
          <w:szCs w:val="24"/>
        </w:rPr>
      </w:pPr>
      <w:r w:rsidRPr="00EF2304">
        <w:rPr>
          <w:rFonts w:eastAsia="Times New Roman" w:cstheme="minorHAnsi"/>
          <w:i/>
          <w:sz w:val="24"/>
          <w:szCs w:val="24"/>
        </w:rPr>
        <w:t>Do we have the eyes to see teenagers on the edge?</w:t>
      </w:r>
    </w:p>
    <w:p w:rsidR="00572246" w:rsidRPr="00EF2304" w:rsidRDefault="00572246" w:rsidP="00EF2304">
      <w:pPr>
        <w:shd w:val="clear" w:color="auto" w:fill="FFFFFF"/>
        <w:spacing w:after="0" w:line="240" w:lineRule="auto"/>
        <w:jc w:val="center"/>
        <w:rPr>
          <w:rFonts w:eastAsia="Times New Roman" w:cstheme="minorHAnsi"/>
          <w:i/>
          <w:sz w:val="24"/>
          <w:szCs w:val="24"/>
        </w:rPr>
      </w:pPr>
      <w:r w:rsidRPr="00EF2304">
        <w:rPr>
          <w:rFonts w:eastAsia="Times New Roman" w:cstheme="minorHAnsi"/>
          <w:i/>
          <w:sz w:val="24"/>
          <w:szCs w:val="24"/>
        </w:rPr>
        <w:t>When you recognize the warning signs in seemingly “normal” students, do you act?</w:t>
      </w:r>
    </w:p>
    <w:p w:rsidR="00572246" w:rsidRDefault="00572246" w:rsidP="00EF2304">
      <w:pPr>
        <w:shd w:val="clear" w:color="auto" w:fill="FFFFFF"/>
        <w:spacing w:after="0" w:line="240" w:lineRule="auto"/>
        <w:jc w:val="center"/>
        <w:rPr>
          <w:rFonts w:eastAsia="Times New Roman" w:cstheme="minorHAnsi"/>
          <w:i/>
          <w:sz w:val="24"/>
          <w:szCs w:val="24"/>
        </w:rPr>
      </w:pPr>
      <w:r w:rsidRPr="00EF2304">
        <w:rPr>
          <w:rFonts w:eastAsia="Times New Roman" w:cstheme="minorHAnsi"/>
          <w:i/>
          <w:sz w:val="24"/>
          <w:szCs w:val="24"/>
        </w:rPr>
        <w:t>What does fearless dialogue look like in your context?</w:t>
      </w:r>
    </w:p>
    <w:p w:rsidR="00EF2304" w:rsidRPr="00EF2304" w:rsidRDefault="00EF2304" w:rsidP="00EF2304">
      <w:pPr>
        <w:shd w:val="clear" w:color="auto" w:fill="FFFFFF"/>
        <w:spacing w:after="0" w:line="240" w:lineRule="auto"/>
        <w:jc w:val="center"/>
        <w:rPr>
          <w:rFonts w:eastAsia="Times New Roman" w:cstheme="minorHAnsi"/>
          <w:i/>
          <w:sz w:val="24"/>
          <w:szCs w:val="24"/>
        </w:rPr>
      </w:pPr>
    </w:p>
    <w:p w:rsidR="00BA63BE" w:rsidRDefault="00BA63BE" w:rsidP="00EF2304">
      <w:pPr>
        <w:spacing w:after="0" w:line="240" w:lineRule="auto"/>
        <w:rPr>
          <w:rFonts w:cstheme="minorHAnsi"/>
          <w:sz w:val="24"/>
          <w:szCs w:val="24"/>
        </w:rPr>
      </w:pPr>
      <w:bookmarkStart w:id="0" w:name="_GoBack"/>
      <w:bookmarkEnd w:id="0"/>
    </w:p>
    <w:p w:rsidR="004D2448" w:rsidRPr="004D2448" w:rsidRDefault="004D2448" w:rsidP="00EF2304">
      <w:pPr>
        <w:spacing w:after="0" w:line="240" w:lineRule="auto"/>
        <w:rPr>
          <w:rFonts w:cstheme="minorHAnsi"/>
          <w:b/>
          <w:sz w:val="24"/>
          <w:szCs w:val="24"/>
        </w:rPr>
      </w:pPr>
      <w:r w:rsidRPr="004D2448">
        <w:rPr>
          <w:rFonts w:cstheme="minorHAnsi"/>
          <w:b/>
          <w:sz w:val="24"/>
          <w:szCs w:val="24"/>
        </w:rPr>
        <w:t>References:</w:t>
      </w:r>
    </w:p>
    <w:p w:rsidR="004D2448" w:rsidRDefault="004D2448" w:rsidP="00EF2304">
      <w:pPr>
        <w:spacing w:after="0" w:line="240" w:lineRule="auto"/>
        <w:rPr>
          <w:rFonts w:cstheme="minorHAnsi"/>
          <w:sz w:val="24"/>
          <w:szCs w:val="24"/>
        </w:rPr>
      </w:pPr>
    </w:p>
    <w:p w:rsidR="004914AB" w:rsidRPr="00EF2304" w:rsidRDefault="00051685" w:rsidP="00EF2304">
      <w:pPr>
        <w:spacing w:after="0" w:line="240" w:lineRule="auto"/>
        <w:rPr>
          <w:rFonts w:cstheme="minorHAnsi"/>
          <w:sz w:val="24"/>
          <w:szCs w:val="24"/>
        </w:rPr>
      </w:pPr>
      <w:proofErr w:type="gramStart"/>
      <w:r w:rsidRPr="00EF2304">
        <w:rPr>
          <w:rFonts w:cstheme="minorHAnsi"/>
          <w:sz w:val="24"/>
          <w:szCs w:val="24"/>
        </w:rPr>
        <w:t xml:space="preserve">Ali, M.M., </w:t>
      </w:r>
      <w:proofErr w:type="spellStart"/>
      <w:r w:rsidRPr="00EF2304">
        <w:rPr>
          <w:rFonts w:cstheme="minorHAnsi"/>
          <w:sz w:val="24"/>
          <w:szCs w:val="24"/>
        </w:rPr>
        <w:t>Amialchuk</w:t>
      </w:r>
      <w:proofErr w:type="spellEnd"/>
      <w:r w:rsidRPr="00EF2304">
        <w:rPr>
          <w:rFonts w:cstheme="minorHAnsi"/>
          <w:sz w:val="24"/>
          <w:szCs w:val="24"/>
        </w:rPr>
        <w:t xml:space="preserve">, A., &amp; </w:t>
      </w:r>
      <w:proofErr w:type="spellStart"/>
      <w:r w:rsidRPr="00EF2304">
        <w:rPr>
          <w:rFonts w:cstheme="minorHAnsi"/>
          <w:sz w:val="24"/>
          <w:szCs w:val="24"/>
        </w:rPr>
        <w:t>Pentina</w:t>
      </w:r>
      <w:proofErr w:type="spellEnd"/>
      <w:r w:rsidRPr="00EF2304">
        <w:rPr>
          <w:rFonts w:cstheme="minorHAnsi"/>
          <w:sz w:val="24"/>
          <w:szCs w:val="24"/>
        </w:rPr>
        <w:t xml:space="preserve"> I. (2012).</w:t>
      </w:r>
      <w:proofErr w:type="gramEnd"/>
      <w:r w:rsidRPr="00EF2304">
        <w:rPr>
          <w:rFonts w:cstheme="minorHAnsi"/>
          <w:sz w:val="24"/>
          <w:szCs w:val="24"/>
        </w:rPr>
        <w:t xml:space="preserve"> The effects of drinki</w:t>
      </w:r>
      <w:r w:rsidR="00B42B4B" w:rsidRPr="00EF2304">
        <w:rPr>
          <w:rFonts w:cstheme="minorHAnsi"/>
          <w:sz w:val="24"/>
          <w:szCs w:val="24"/>
        </w:rPr>
        <w:t>n</w:t>
      </w:r>
      <w:r w:rsidRPr="00EF2304">
        <w:rPr>
          <w:rFonts w:cstheme="minorHAnsi"/>
          <w:sz w:val="24"/>
          <w:szCs w:val="24"/>
        </w:rPr>
        <w:t xml:space="preserve">g and sports on popularity </w:t>
      </w:r>
    </w:p>
    <w:p w:rsidR="00051685" w:rsidRPr="00EF2304" w:rsidRDefault="00051685" w:rsidP="00EF2304">
      <w:pPr>
        <w:spacing w:after="0" w:line="240" w:lineRule="auto"/>
        <w:ind w:left="720"/>
        <w:rPr>
          <w:rFonts w:cstheme="minorHAnsi"/>
          <w:sz w:val="24"/>
          <w:szCs w:val="24"/>
        </w:rPr>
      </w:pPr>
      <w:proofErr w:type="gramStart"/>
      <w:r w:rsidRPr="00EF2304">
        <w:rPr>
          <w:rFonts w:cstheme="minorHAnsi"/>
          <w:sz w:val="24"/>
          <w:szCs w:val="24"/>
        </w:rPr>
        <w:t>of</w:t>
      </w:r>
      <w:proofErr w:type="gramEnd"/>
      <w:r w:rsidRPr="00EF2304">
        <w:rPr>
          <w:rFonts w:cstheme="minorHAnsi"/>
          <w:sz w:val="24"/>
          <w:szCs w:val="24"/>
        </w:rPr>
        <w:t xml:space="preserve"> </w:t>
      </w:r>
      <w:r w:rsidR="00B42B4B" w:rsidRPr="00EF2304">
        <w:rPr>
          <w:rFonts w:cstheme="minorHAnsi"/>
          <w:sz w:val="24"/>
          <w:szCs w:val="24"/>
        </w:rPr>
        <w:t>o</w:t>
      </w:r>
      <w:r w:rsidRPr="00EF2304">
        <w:rPr>
          <w:rFonts w:cstheme="minorHAnsi"/>
          <w:sz w:val="24"/>
          <w:szCs w:val="24"/>
        </w:rPr>
        <w:t>verweight ad</w:t>
      </w:r>
      <w:r w:rsidR="00B42B4B" w:rsidRPr="00EF2304">
        <w:rPr>
          <w:rFonts w:cstheme="minorHAnsi"/>
          <w:sz w:val="24"/>
          <w:szCs w:val="24"/>
        </w:rPr>
        <w:t>o</w:t>
      </w:r>
      <w:r w:rsidRPr="00EF2304">
        <w:rPr>
          <w:rFonts w:cstheme="minorHAnsi"/>
          <w:sz w:val="24"/>
          <w:szCs w:val="24"/>
        </w:rPr>
        <w:t xml:space="preserve">lescents: implications for public policy, Journal </w:t>
      </w:r>
      <w:r w:rsidR="003620A2" w:rsidRPr="00EF2304">
        <w:rPr>
          <w:rFonts w:cstheme="minorHAnsi"/>
          <w:sz w:val="24"/>
          <w:szCs w:val="24"/>
        </w:rPr>
        <w:t xml:space="preserve">of Public Health, 21, </w:t>
      </w:r>
      <w:r w:rsidRPr="00EF2304">
        <w:rPr>
          <w:rFonts w:cstheme="minorHAnsi"/>
          <w:sz w:val="24"/>
          <w:szCs w:val="24"/>
        </w:rPr>
        <w:t>221-230</w:t>
      </w:r>
      <w:r w:rsidR="003620A2" w:rsidRPr="00EF2304">
        <w:rPr>
          <w:rFonts w:cstheme="minorHAnsi"/>
          <w:sz w:val="24"/>
          <w:szCs w:val="24"/>
        </w:rPr>
        <w:t>.</w:t>
      </w:r>
    </w:p>
    <w:p w:rsidR="00EF2304" w:rsidRDefault="00C13142" w:rsidP="00EF2304">
      <w:pPr>
        <w:spacing w:after="0" w:line="240" w:lineRule="auto"/>
        <w:rPr>
          <w:rFonts w:cstheme="minorHAnsi"/>
          <w:color w:val="222222"/>
          <w:sz w:val="24"/>
          <w:szCs w:val="24"/>
          <w:shd w:val="clear" w:color="auto" w:fill="FFFFFF"/>
        </w:rPr>
      </w:pPr>
      <w:proofErr w:type="spellStart"/>
      <w:proofErr w:type="gramStart"/>
      <w:r w:rsidRPr="00EF2304">
        <w:rPr>
          <w:rFonts w:cstheme="minorHAnsi"/>
          <w:color w:val="222222"/>
          <w:sz w:val="24"/>
          <w:szCs w:val="24"/>
          <w:shd w:val="clear" w:color="auto" w:fill="FFFFFF"/>
        </w:rPr>
        <w:t>Baumeister</w:t>
      </w:r>
      <w:proofErr w:type="spellEnd"/>
      <w:r w:rsidRPr="00EF2304">
        <w:rPr>
          <w:rFonts w:cstheme="minorHAnsi"/>
          <w:color w:val="222222"/>
          <w:sz w:val="24"/>
          <w:szCs w:val="24"/>
          <w:shd w:val="clear" w:color="auto" w:fill="FFFFFF"/>
        </w:rPr>
        <w:t>, R. F., &amp; Leary, M. R. (1995).</w:t>
      </w:r>
      <w:proofErr w:type="gramEnd"/>
      <w:r w:rsidRPr="00EF2304">
        <w:rPr>
          <w:rFonts w:cstheme="minorHAnsi"/>
          <w:color w:val="222222"/>
          <w:sz w:val="24"/>
          <w:szCs w:val="24"/>
          <w:shd w:val="clear" w:color="auto" w:fill="FFFFFF"/>
        </w:rPr>
        <w:t xml:space="preserve"> The need to b</w:t>
      </w:r>
      <w:r w:rsidR="00EF2304">
        <w:rPr>
          <w:rFonts w:cstheme="minorHAnsi"/>
          <w:color w:val="222222"/>
          <w:sz w:val="24"/>
          <w:szCs w:val="24"/>
          <w:shd w:val="clear" w:color="auto" w:fill="FFFFFF"/>
        </w:rPr>
        <w:t xml:space="preserve">elong: desire for interpersonal </w:t>
      </w:r>
      <w:r w:rsidRPr="00EF2304">
        <w:rPr>
          <w:rFonts w:cstheme="minorHAnsi"/>
          <w:color w:val="222222"/>
          <w:sz w:val="24"/>
          <w:szCs w:val="24"/>
          <w:shd w:val="clear" w:color="auto" w:fill="FFFFFF"/>
        </w:rPr>
        <w:t xml:space="preserve">attachments as a </w:t>
      </w:r>
    </w:p>
    <w:p w:rsidR="00C13142" w:rsidRPr="00EF2304" w:rsidRDefault="00C13142" w:rsidP="00EF2304">
      <w:pPr>
        <w:spacing w:after="0" w:line="240" w:lineRule="auto"/>
        <w:ind w:firstLine="720"/>
        <w:rPr>
          <w:rFonts w:cstheme="minorHAnsi"/>
          <w:color w:val="222222"/>
          <w:sz w:val="24"/>
          <w:szCs w:val="24"/>
          <w:shd w:val="clear" w:color="auto" w:fill="FFFFFF"/>
        </w:rPr>
      </w:pPr>
      <w:proofErr w:type="gramStart"/>
      <w:r w:rsidRPr="00EF2304">
        <w:rPr>
          <w:rFonts w:cstheme="minorHAnsi"/>
          <w:color w:val="222222"/>
          <w:sz w:val="24"/>
          <w:szCs w:val="24"/>
          <w:shd w:val="clear" w:color="auto" w:fill="FFFFFF"/>
        </w:rPr>
        <w:t>fundamental</w:t>
      </w:r>
      <w:proofErr w:type="gramEnd"/>
      <w:r w:rsidRPr="00EF2304">
        <w:rPr>
          <w:rFonts w:cstheme="minorHAnsi"/>
          <w:color w:val="222222"/>
          <w:sz w:val="24"/>
          <w:szCs w:val="24"/>
          <w:shd w:val="clear" w:color="auto" w:fill="FFFFFF"/>
        </w:rPr>
        <w:t xml:space="preserve"> human motivation.</w:t>
      </w:r>
      <w:r w:rsidRPr="00EF2304">
        <w:rPr>
          <w:rStyle w:val="apple-converted-space"/>
          <w:rFonts w:cstheme="minorHAnsi"/>
          <w:color w:val="222222"/>
          <w:sz w:val="24"/>
          <w:szCs w:val="24"/>
          <w:shd w:val="clear" w:color="auto" w:fill="FFFFFF"/>
        </w:rPr>
        <w:t> </w:t>
      </w:r>
      <w:proofErr w:type="gramStart"/>
      <w:r w:rsidRPr="00EF2304">
        <w:rPr>
          <w:rFonts w:cstheme="minorHAnsi"/>
          <w:i/>
          <w:iCs/>
          <w:color w:val="222222"/>
          <w:sz w:val="24"/>
          <w:szCs w:val="24"/>
          <w:shd w:val="clear" w:color="auto" w:fill="FFFFFF"/>
        </w:rPr>
        <w:t>Psychological bulletin</w:t>
      </w:r>
      <w:r w:rsidRPr="00EF2304">
        <w:rPr>
          <w:rFonts w:cstheme="minorHAnsi"/>
          <w:color w:val="222222"/>
          <w:sz w:val="24"/>
          <w:szCs w:val="24"/>
          <w:shd w:val="clear" w:color="auto" w:fill="FFFFFF"/>
        </w:rPr>
        <w:t>,</w:t>
      </w:r>
      <w:r w:rsidRPr="00EF2304">
        <w:rPr>
          <w:rStyle w:val="apple-converted-space"/>
          <w:rFonts w:cstheme="minorHAnsi"/>
          <w:color w:val="222222"/>
          <w:sz w:val="24"/>
          <w:szCs w:val="24"/>
          <w:shd w:val="clear" w:color="auto" w:fill="FFFFFF"/>
        </w:rPr>
        <w:t> </w:t>
      </w:r>
      <w:r w:rsidRPr="00EF2304">
        <w:rPr>
          <w:rFonts w:cstheme="minorHAnsi"/>
          <w:color w:val="222222"/>
          <w:sz w:val="24"/>
          <w:szCs w:val="24"/>
          <w:shd w:val="clear" w:color="auto" w:fill="FFFFFF"/>
        </w:rPr>
        <w:t>3, 497- 509.</w:t>
      </w:r>
      <w:proofErr w:type="gramEnd"/>
    </w:p>
    <w:p w:rsidR="00EF2304" w:rsidRDefault="007145D2" w:rsidP="00EF2304">
      <w:pPr>
        <w:spacing w:after="0" w:line="240" w:lineRule="auto"/>
        <w:rPr>
          <w:rFonts w:cstheme="minorHAnsi"/>
          <w:color w:val="222222"/>
          <w:sz w:val="24"/>
          <w:szCs w:val="24"/>
          <w:shd w:val="clear" w:color="auto" w:fill="FFFFFF"/>
        </w:rPr>
      </w:pPr>
      <w:proofErr w:type="spellStart"/>
      <w:r w:rsidRPr="00EF2304">
        <w:rPr>
          <w:rFonts w:cstheme="minorHAnsi"/>
          <w:color w:val="222222"/>
          <w:sz w:val="24"/>
          <w:szCs w:val="24"/>
          <w:shd w:val="clear" w:color="auto" w:fill="FFFFFF"/>
        </w:rPr>
        <w:t>Duhachek</w:t>
      </w:r>
      <w:proofErr w:type="spellEnd"/>
      <w:r w:rsidRPr="00EF2304">
        <w:rPr>
          <w:rFonts w:cstheme="minorHAnsi"/>
          <w:color w:val="222222"/>
          <w:sz w:val="24"/>
          <w:szCs w:val="24"/>
          <w:shd w:val="clear" w:color="auto" w:fill="FFFFFF"/>
        </w:rPr>
        <w:t xml:space="preserve">, A. (2005). Coping: A multidimensional, hierarchical framework of responses to </w:t>
      </w:r>
      <w:r w:rsidR="00EF2304">
        <w:rPr>
          <w:rFonts w:cstheme="minorHAnsi"/>
          <w:color w:val="222222"/>
          <w:sz w:val="24"/>
          <w:szCs w:val="24"/>
          <w:shd w:val="clear" w:color="auto" w:fill="FFFFFF"/>
        </w:rPr>
        <w:t xml:space="preserve">stressful </w:t>
      </w:r>
    </w:p>
    <w:p w:rsidR="007145D2" w:rsidRPr="00EF2304" w:rsidRDefault="007145D2" w:rsidP="00EF2304">
      <w:pPr>
        <w:spacing w:after="0" w:line="240" w:lineRule="auto"/>
        <w:ind w:firstLine="720"/>
        <w:rPr>
          <w:rFonts w:cstheme="minorHAnsi"/>
          <w:color w:val="222222"/>
          <w:sz w:val="24"/>
          <w:szCs w:val="24"/>
          <w:shd w:val="clear" w:color="auto" w:fill="FFFFFF"/>
        </w:rPr>
      </w:pPr>
      <w:proofErr w:type="gramStart"/>
      <w:r w:rsidRPr="00EF2304">
        <w:rPr>
          <w:rFonts w:cstheme="minorHAnsi"/>
          <w:color w:val="222222"/>
          <w:sz w:val="24"/>
          <w:szCs w:val="24"/>
          <w:shd w:val="clear" w:color="auto" w:fill="FFFFFF"/>
        </w:rPr>
        <w:t>consumption</w:t>
      </w:r>
      <w:proofErr w:type="gramEnd"/>
      <w:r w:rsidRPr="00EF2304">
        <w:rPr>
          <w:rFonts w:cstheme="minorHAnsi"/>
          <w:color w:val="222222"/>
          <w:sz w:val="24"/>
          <w:szCs w:val="24"/>
          <w:shd w:val="clear" w:color="auto" w:fill="FFFFFF"/>
        </w:rPr>
        <w:t xml:space="preserve"> episodes.</w:t>
      </w:r>
      <w:r w:rsidRPr="00EF2304">
        <w:rPr>
          <w:rStyle w:val="apple-converted-space"/>
          <w:rFonts w:cstheme="minorHAnsi"/>
          <w:color w:val="222222"/>
          <w:sz w:val="24"/>
          <w:szCs w:val="24"/>
          <w:shd w:val="clear" w:color="auto" w:fill="FFFFFF"/>
        </w:rPr>
        <w:t> </w:t>
      </w:r>
      <w:r w:rsidRPr="00EF2304">
        <w:rPr>
          <w:rFonts w:cstheme="minorHAnsi"/>
          <w:i/>
          <w:iCs/>
          <w:color w:val="222222"/>
          <w:sz w:val="24"/>
          <w:szCs w:val="24"/>
          <w:shd w:val="clear" w:color="auto" w:fill="FFFFFF"/>
        </w:rPr>
        <w:t>Journal of Consumer Research</w:t>
      </w:r>
      <w:r w:rsidRPr="00EF2304">
        <w:rPr>
          <w:rFonts w:cstheme="minorHAnsi"/>
          <w:color w:val="222222"/>
          <w:sz w:val="24"/>
          <w:szCs w:val="24"/>
          <w:shd w:val="clear" w:color="auto" w:fill="FFFFFF"/>
        </w:rPr>
        <w:t>,</w:t>
      </w:r>
      <w:r w:rsidRPr="00EF2304">
        <w:rPr>
          <w:rStyle w:val="apple-converted-space"/>
          <w:rFonts w:cstheme="minorHAnsi"/>
          <w:color w:val="222222"/>
          <w:sz w:val="24"/>
          <w:szCs w:val="24"/>
          <w:shd w:val="clear" w:color="auto" w:fill="FFFFFF"/>
        </w:rPr>
        <w:t> </w:t>
      </w:r>
      <w:r w:rsidRPr="00EF2304">
        <w:rPr>
          <w:rFonts w:cstheme="minorHAnsi"/>
          <w:color w:val="222222"/>
          <w:sz w:val="24"/>
          <w:szCs w:val="24"/>
          <w:shd w:val="clear" w:color="auto" w:fill="FFFFFF"/>
        </w:rPr>
        <w:t>1, 41-53.</w:t>
      </w:r>
    </w:p>
    <w:p w:rsidR="00EF2304" w:rsidRDefault="00E54715" w:rsidP="00EF2304">
      <w:pPr>
        <w:spacing w:after="0" w:line="240" w:lineRule="auto"/>
        <w:rPr>
          <w:rFonts w:cstheme="minorHAnsi"/>
          <w:color w:val="222222"/>
          <w:sz w:val="24"/>
          <w:szCs w:val="24"/>
          <w:shd w:val="clear" w:color="auto" w:fill="FFFFFF"/>
        </w:rPr>
      </w:pPr>
      <w:proofErr w:type="gramStart"/>
      <w:r w:rsidRPr="00EF2304">
        <w:rPr>
          <w:rFonts w:cstheme="minorHAnsi"/>
          <w:color w:val="222222"/>
          <w:sz w:val="24"/>
          <w:szCs w:val="24"/>
          <w:shd w:val="clear" w:color="auto" w:fill="FFFFFF"/>
        </w:rPr>
        <w:t>Gardner, M., &amp; Steinberg, L. (2005).</w:t>
      </w:r>
      <w:proofErr w:type="gramEnd"/>
      <w:r w:rsidRPr="00EF2304">
        <w:rPr>
          <w:rFonts w:cstheme="minorHAnsi"/>
          <w:color w:val="222222"/>
          <w:sz w:val="24"/>
          <w:szCs w:val="24"/>
          <w:shd w:val="clear" w:color="auto" w:fill="FFFFFF"/>
        </w:rPr>
        <w:t xml:space="preserve"> Peer influence on risk taking, risk preference, and risky decision making in </w:t>
      </w:r>
    </w:p>
    <w:p w:rsidR="00E54715" w:rsidRPr="00EF2304" w:rsidRDefault="00E54715" w:rsidP="00EF2304">
      <w:pPr>
        <w:spacing w:after="0" w:line="240" w:lineRule="auto"/>
        <w:ind w:firstLine="720"/>
        <w:rPr>
          <w:rFonts w:cstheme="minorHAnsi"/>
          <w:color w:val="222222"/>
          <w:sz w:val="24"/>
          <w:szCs w:val="24"/>
          <w:shd w:val="clear" w:color="auto" w:fill="FFFFFF"/>
        </w:rPr>
      </w:pPr>
      <w:proofErr w:type="gramStart"/>
      <w:r w:rsidRPr="00EF2304">
        <w:rPr>
          <w:rFonts w:cstheme="minorHAnsi"/>
          <w:color w:val="222222"/>
          <w:sz w:val="24"/>
          <w:szCs w:val="24"/>
          <w:shd w:val="clear" w:color="auto" w:fill="FFFFFF"/>
        </w:rPr>
        <w:t>adolescence</w:t>
      </w:r>
      <w:proofErr w:type="gramEnd"/>
      <w:r w:rsidRPr="00EF2304">
        <w:rPr>
          <w:rFonts w:cstheme="minorHAnsi"/>
          <w:color w:val="222222"/>
          <w:sz w:val="24"/>
          <w:szCs w:val="24"/>
          <w:shd w:val="clear" w:color="auto" w:fill="FFFFFF"/>
        </w:rPr>
        <w:t xml:space="preserve"> and adulthood: an experimental study.</w:t>
      </w:r>
      <w:r w:rsidRPr="00EF2304">
        <w:rPr>
          <w:rStyle w:val="apple-converted-space"/>
          <w:rFonts w:cstheme="minorHAnsi"/>
          <w:color w:val="222222"/>
          <w:sz w:val="24"/>
          <w:szCs w:val="24"/>
          <w:shd w:val="clear" w:color="auto" w:fill="FFFFFF"/>
        </w:rPr>
        <w:t> </w:t>
      </w:r>
      <w:proofErr w:type="gramStart"/>
      <w:r w:rsidRPr="00EF2304">
        <w:rPr>
          <w:rFonts w:cstheme="minorHAnsi"/>
          <w:i/>
          <w:iCs/>
          <w:color w:val="222222"/>
          <w:sz w:val="24"/>
          <w:szCs w:val="24"/>
          <w:shd w:val="clear" w:color="auto" w:fill="FFFFFF"/>
        </w:rPr>
        <w:t>Developmental psychology</w:t>
      </w:r>
      <w:r w:rsidRPr="00EF2304">
        <w:rPr>
          <w:rFonts w:cstheme="minorHAnsi"/>
          <w:color w:val="222222"/>
          <w:sz w:val="24"/>
          <w:szCs w:val="24"/>
          <w:shd w:val="clear" w:color="auto" w:fill="FFFFFF"/>
        </w:rPr>
        <w:t>,</w:t>
      </w:r>
      <w:r w:rsidRPr="00EF2304">
        <w:rPr>
          <w:rStyle w:val="apple-converted-space"/>
          <w:rFonts w:cstheme="minorHAnsi"/>
          <w:color w:val="222222"/>
          <w:sz w:val="24"/>
          <w:szCs w:val="24"/>
          <w:shd w:val="clear" w:color="auto" w:fill="FFFFFF"/>
        </w:rPr>
        <w:t> </w:t>
      </w:r>
      <w:r w:rsidRPr="00EF2304">
        <w:rPr>
          <w:rFonts w:cstheme="minorHAnsi"/>
          <w:i/>
          <w:iCs/>
          <w:color w:val="222222"/>
          <w:sz w:val="24"/>
          <w:szCs w:val="24"/>
          <w:shd w:val="clear" w:color="auto" w:fill="FFFFFF"/>
        </w:rPr>
        <w:t>41</w:t>
      </w:r>
      <w:r w:rsidRPr="00EF2304">
        <w:rPr>
          <w:rFonts w:cstheme="minorHAnsi"/>
          <w:color w:val="222222"/>
          <w:sz w:val="24"/>
          <w:szCs w:val="24"/>
          <w:shd w:val="clear" w:color="auto" w:fill="FFFFFF"/>
        </w:rPr>
        <w:t>(4), 625.</w:t>
      </w:r>
      <w:proofErr w:type="gramEnd"/>
    </w:p>
    <w:p w:rsidR="0028300E" w:rsidRDefault="00EA666D" w:rsidP="00EF2304">
      <w:pPr>
        <w:spacing w:after="0" w:line="240" w:lineRule="auto"/>
        <w:rPr>
          <w:rFonts w:cstheme="minorHAnsi"/>
          <w:sz w:val="24"/>
          <w:szCs w:val="24"/>
        </w:rPr>
      </w:pPr>
      <w:proofErr w:type="gramStart"/>
      <w:r w:rsidRPr="00EF2304">
        <w:rPr>
          <w:rFonts w:cstheme="minorHAnsi"/>
          <w:sz w:val="24"/>
          <w:szCs w:val="24"/>
        </w:rPr>
        <w:t>Hawkins, J.D., Catalano, R.F., &amp; Miller, J.Y. (2012).</w:t>
      </w:r>
      <w:proofErr w:type="gramEnd"/>
      <w:r w:rsidRPr="00EF2304">
        <w:rPr>
          <w:rFonts w:cstheme="minorHAnsi"/>
          <w:sz w:val="24"/>
          <w:szCs w:val="24"/>
        </w:rPr>
        <w:t xml:space="preserve"> Risk and protective factors for alcohol and other drug </w:t>
      </w:r>
    </w:p>
    <w:p w:rsidR="00EA666D" w:rsidRPr="00EF2304" w:rsidRDefault="00EA666D" w:rsidP="0028300E">
      <w:pPr>
        <w:spacing w:after="0" w:line="240" w:lineRule="auto"/>
        <w:ind w:firstLine="720"/>
        <w:rPr>
          <w:rFonts w:cstheme="minorHAnsi"/>
          <w:sz w:val="24"/>
          <w:szCs w:val="24"/>
        </w:rPr>
      </w:pPr>
      <w:proofErr w:type="gramStart"/>
      <w:r w:rsidRPr="00EF2304">
        <w:rPr>
          <w:rFonts w:cstheme="minorHAnsi"/>
          <w:sz w:val="24"/>
          <w:szCs w:val="24"/>
        </w:rPr>
        <w:t>problems</w:t>
      </w:r>
      <w:proofErr w:type="gramEnd"/>
      <w:r w:rsidRPr="00EF2304">
        <w:rPr>
          <w:rFonts w:cstheme="minorHAnsi"/>
          <w:sz w:val="24"/>
          <w:szCs w:val="24"/>
        </w:rPr>
        <w:t xml:space="preserve"> in adolescence and early adulthood: Implications for substance abuse prevention</w:t>
      </w:r>
    </w:p>
    <w:p w:rsidR="0028300E" w:rsidRDefault="005C4F4B" w:rsidP="0028300E">
      <w:pPr>
        <w:spacing w:after="0" w:line="240" w:lineRule="auto"/>
        <w:rPr>
          <w:rFonts w:cstheme="minorHAnsi"/>
          <w:color w:val="222222"/>
          <w:sz w:val="24"/>
          <w:szCs w:val="24"/>
          <w:shd w:val="clear" w:color="auto" w:fill="FFFFFF"/>
        </w:rPr>
      </w:pPr>
      <w:proofErr w:type="spellStart"/>
      <w:proofErr w:type="gramStart"/>
      <w:r w:rsidRPr="00EF2304">
        <w:rPr>
          <w:rFonts w:cstheme="minorHAnsi"/>
          <w:color w:val="222222"/>
          <w:sz w:val="24"/>
          <w:szCs w:val="24"/>
          <w:shd w:val="clear" w:color="auto" w:fill="FFFFFF"/>
        </w:rPr>
        <w:t>Redonnet</w:t>
      </w:r>
      <w:proofErr w:type="spellEnd"/>
      <w:r w:rsidRPr="00EF2304">
        <w:rPr>
          <w:rFonts w:cstheme="minorHAnsi"/>
          <w:color w:val="222222"/>
          <w:sz w:val="24"/>
          <w:szCs w:val="24"/>
          <w:shd w:val="clear" w:color="auto" w:fill="FFFFFF"/>
        </w:rPr>
        <w:t xml:space="preserve">, B., </w:t>
      </w:r>
      <w:proofErr w:type="spellStart"/>
      <w:r w:rsidRPr="00EF2304">
        <w:rPr>
          <w:rFonts w:cstheme="minorHAnsi"/>
          <w:color w:val="222222"/>
          <w:sz w:val="24"/>
          <w:szCs w:val="24"/>
          <w:shd w:val="clear" w:color="auto" w:fill="FFFFFF"/>
        </w:rPr>
        <w:t>Chollet</w:t>
      </w:r>
      <w:proofErr w:type="spellEnd"/>
      <w:r w:rsidRPr="00EF2304">
        <w:rPr>
          <w:rFonts w:cstheme="minorHAnsi"/>
          <w:color w:val="222222"/>
          <w:sz w:val="24"/>
          <w:szCs w:val="24"/>
          <w:shd w:val="clear" w:color="auto" w:fill="FFFFFF"/>
        </w:rPr>
        <w:t xml:space="preserve">, A., </w:t>
      </w:r>
      <w:proofErr w:type="spellStart"/>
      <w:r w:rsidRPr="00EF2304">
        <w:rPr>
          <w:rFonts w:cstheme="minorHAnsi"/>
          <w:color w:val="222222"/>
          <w:sz w:val="24"/>
          <w:szCs w:val="24"/>
          <w:shd w:val="clear" w:color="auto" w:fill="FFFFFF"/>
        </w:rPr>
        <w:t>Fombonne</w:t>
      </w:r>
      <w:proofErr w:type="spellEnd"/>
      <w:r w:rsidRPr="00EF2304">
        <w:rPr>
          <w:rFonts w:cstheme="minorHAnsi"/>
          <w:color w:val="222222"/>
          <w:sz w:val="24"/>
          <w:szCs w:val="24"/>
          <w:shd w:val="clear" w:color="auto" w:fill="FFFFFF"/>
        </w:rPr>
        <w:t>, E., Bowes, L., &amp; Melchior, M. (2012).</w:t>
      </w:r>
      <w:proofErr w:type="gramEnd"/>
      <w:r w:rsidRPr="00EF2304">
        <w:rPr>
          <w:rFonts w:cstheme="minorHAnsi"/>
          <w:color w:val="222222"/>
          <w:sz w:val="24"/>
          <w:szCs w:val="24"/>
          <w:shd w:val="clear" w:color="auto" w:fill="FFFFFF"/>
        </w:rPr>
        <w:t xml:space="preserve"> Tobacco, alcohol, cannabis and </w:t>
      </w:r>
    </w:p>
    <w:p w:rsidR="0028300E" w:rsidRDefault="005C4F4B" w:rsidP="0028300E">
      <w:pPr>
        <w:spacing w:after="0" w:line="240" w:lineRule="auto"/>
        <w:ind w:firstLine="720"/>
        <w:rPr>
          <w:rFonts w:cstheme="minorHAnsi"/>
          <w:i/>
          <w:iCs/>
          <w:color w:val="222222"/>
          <w:sz w:val="24"/>
          <w:szCs w:val="24"/>
          <w:shd w:val="clear" w:color="auto" w:fill="FFFFFF"/>
        </w:rPr>
      </w:pPr>
      <w:proofErr w:type="gramStart"/>
      <w:r w:rsidRPr="00EF2304">
        <w:rPr>
          <w:rFonts w:cstheme="minorHAnsi"/>
          <w:color w:val="222222"/>
          <w:sz w:val="24"/>
          <w:szCs w:val="24"/>
          <w:shd w:val="clear" w:color="auto" w:fill="FFFFFF"/>
        </w:rPr>
        <w:t>other</w:t>
      </w:r>
      <w:proofErr w:type="gramEnd"/>
      <w:r w:rsidRPr="00EF2304">
        <w:rPr>
          <w:rFonts w:cstheme="minorHAnsi"/>
          <w:color w:val="222222"/>
          <w:sz w:val="24"/>
          <w:szCs w:val="24"/>
          <w:shd w:val="clear" w:color="auto" w:fill="FFFFFF"/>
        </w:rPr>
        <w:t xml:space="preserve"> illegal drug use among </w:t>
      </w:r>
      <w:r w:rsidR="0028300E">
        <w:rPr>
          <w:rFonts w:cstheme="minorHAnsi"/>
          <w:color w:val="222222"/>
          <w:sz w:val="24"/>
          <w:szCs w:val="24"/>
          <w:shd w:val="clear" w:color="auto" w:fill="FFFFFF"/>
        </w:rPr>
        <w:t xml:space="preserve">young adults: the socioeconomic </w:t>
      </w:r>
      <w:r w:rsidRPr="00EF2304">
        <w:rPr>
          <w:rFonts w:cstheme="minorHAnsi"/>
          <w:color w:val="222222"/>
          <w:sz w:val="24"/>
          <w:szCs w:val="24"/>
          <w:shd w:val="clear" w:color="auto" w:fill="FFFFFF"/>
        </w:rPr>
        <w:t>context.</w:t>
      </w:r>
      <w:r w:rsidRPr="00EF2304">
        <w:rPr>
          <w:rStyle w:val="apple-converted-space"/>
          <w:rFonts w:cstheme="minorHAnsi"/>
          <w:color w:val="222222"/>
          <w:sz w:val="24"/>
          <w:szCs w:val="24"/>
          <w:shd w:val="clear" w:color="auto" w:fill="FFFFFF"/>
        </w:rPr>
        <w:t> </w:t>
      </w:r>
      <w:r w:rsidRPr="00EF2304">
        <w:rPr>
          <w:rFonts w:cstheme="minorHAnsi"/>
          <w:i/>
          <w:iCs/>
          <w:color w:val="222222"/>
          <w:sz w:val="24"/>
          <w:szCs w:val="24"/>
          <w:shd w:val="clear" w:color="auto" w:fill="FFFFFF"/>
        </w:rPr>
        <w:t xml:space="preserve">Drug and alcohol </w:t>
      </w:r>
    </w:p>
    <w:p w:rsidR="00EA666D" w:rsidRPr="00EF2304" w:rsidRDefault="005C4F4B" w:rsidP="0028300E">
      <w:pPr>
        <w:spacing w:after="0" w:line="240" w:lineRule="auto"/>
        <w:ind w:firstLine="720"/>
        <w:rPr>
          <w:rFonts w:cstheme="minorHAnsi"/>
          <w:color w:val="222222"/>
          <w:sz w:val="24"/>
          <w:szCs w:val="24"/>
          <w:shd w:val="clear" w:color="auto" w:fill="FFFFFF"/>
        </w:rPr>
      </w:pPr>
      <w:proofErr w:type="gramStart"/>
      <w:r w:rsidRPr="00EF2304">
        <w:rPr>
          <w:rFonts w:cstheme="minorHAnsi"/>
          <w:i/>
          <w:iCs/>
          <w:color w:val="222222"/>
          <w:sz w:val="24"/>
          <w:szCs w:val="24"/>
          <w:shd w:val="clear" w:color="auto" w:fill="FFFFFF"/>
        </w:rPr>
        <w:t>dependence</w:t>
      </w:r>
      <w:proofErr w:type="gramEnd"/>
      <w:r w:rsidRPr="00EF2304">
        <w:rPr>
          <w:rFonts w:cstheme="minorHAnsi"/>
          <w:color w:val="222222"/>
          <w:sz w:val="24"/>
          <w:szCs w:val="24"/>
          <w:shd w:val="clear" w:color="auto" w:fill="FFFFFF"/>
        </w:rPr>
        <w:t>,</w:t>
      </w:r>
      <w:r w:rsidRPr="00EF2304">
        <w:rPr>
          <w:rStyle w:val="apple-converted-space"/>
          <w:rFonts w:cstheme="minorHAnsi"/>
          <w:color w:val="222222"/>
          <w:sz w:val="24"/>
          <w:szCs w:val="24"/>
          <w:shd w:val="clear" w:color="auto" w:fill="FFFFFF"/>
        </w:rPr>
        <w:t> </w:t>
      </w:r>
      <w:r w:rsidR="00775A21" w:rsidRPr="00EF2304">
        <w:rPr>
          <w:rFonts w:cstheme="minorHAnsi"/>
          <w:color w:val="222222"/>
          <w:sz w:val="24"/>
          <w:szCs w:val="24"/>
          <w:shd w:val="clear" w:color="auto" w:fill="FFFFFF"/>
        </w:rPr>
        <w:t>3</w:t>
      </w:r>
      <w:r w:rsidRPr="00EF2304">
        <w:rPr>
          <w:rFonts w:cstheme="minorHAnsi"/>
          <w:color w:val="222222"/>
          <w:sz w:val="24"/>
          <w:szCs w:val="24"/>
          <w:shd w:val="clear" w:color="auto" w:fill="FFFFFF"/>
        </w:rPr>
        <w:t>, 231-239.</w:t>
      </w:r>
    </w:p>
    <w:p w:rsidR="00051685" w:rsidRPr="00EF2304" w:rsidRDefault="00051685" w:rsidP="00EF2304">
      <w:pPr>
        <w:shd w:val="clear" w:color="auto" w:fill="FFFFFF"/>
        <w:spacing w:after="0" w:line="240" w:lineRule="auto"/>
        <w:rPr>
          <w:rFonts w:eastAsia="Times New Roman" w:cstheme="minorHAnsi"/>
          <w:color w:val="43454B"/>
          <w:sz w:val="24"/>
          <w:szCs w:val="24"/>
        </w:rPr>
      </w:pPr>
    </w:p>
    <w:sectPr w:rsidR="00051685" w:rsidRPr="00EF2304" w:rsidSect="00EF2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F10"/>
    <w:multiLevelType w:val="multilevel"/>
    <w:tmpl w:val="3324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C0"/>
    <w:rsid w:val="000250C2"/>
    <w:rsid w:val="0002774D"/>
    <w:rsid w:val="00051685"/>
    <w:rsid w:val="000558C9"/>
    <w:rsid w:val="000C1003"/>
    <w:rsid w:val="000F5DF1"/>
    <w:rsid w:val="00105B84"/>
    <w:rsid w:val="001239C3"/>
    <w:rsid w:val="00124DA0"/>
    <w:rsid w:val="00157625"/>
    <w:rsid w:val="001633DE"/>
    <w:rsid w:val="001A1917"/>
    <w:rsid w:val="001C0F5E"/>
    <w:rsid w:val="00256DDE"/>
    <w:rsid w:val="0028300E"/>
    <w:rsid w:val="00286C4B"/>
    <w:rsid w:val="002A030E"/>
    <w:rsid w:val="002B4027"/>
    <w:rsid w:val="00312EB0"/>
    <w:rsid w:val="00323D13"/>
    <w:rsid w:val="00327E3C"/>
    <w:rsid w:val="00334FF4"/>
    <w:rsid w:val="003356BD"/>
    <w:rsid w:val="003620A2"/>
    <w:rsid w:val="00391D7F"/>
    <w:rsid w:val="003A4538"/>
    <w:rsid w:val="003D79CD"/>
    <w:rsid w:val="003E47FA"/>
    <w:rsid w:val="004914AB"/>
    <w:rsid w:val="004D1B44"/>
    <w:rsid w:val="004D2448"/>
    <w:rsid w:val="004E44F8"/>
    <w:rsid w:val="004E65CF"/>
    <w:rsid w:val="004F67C4"/>
    <w:rsid w:val="00556BCB"/>
    <w:rsid w:val="00572246"/>
    <w:rsid w:val="005A4B01"/>
    <w:rsid w:val="005C4F4B"/>
    <w:rsid w:val="005D271E"/>
    <w:rsid w:val="005D7411"/>
    <w:rsid w:val="005F36A5"/>
    <w:rsid w:val="00611617"/>
    <w:rsid w:val="006302DA"/>
    <w:rsid w:val="00650B69"/>
    <w:rsid w:val="006B37A7"/>
    <w:rsid w:val="006C6CD5"/>
    <w:rsid w:val="007145D2"/>
    <w:rsid w:val="00775A21"/>
    <w:rsid w:val="00784482"/>
    <w:rsid w:val="007A6777"/>
    <w:rsid w:val="007B4312"/>
    <w:rsid w:val="007B46BB"/>
    <w:rsid w:val="007C0639"/>
    <w:rsid w:val="0081583B"/>
    <w:rsid w:val="00883586"/>
    <w:rsid w:val="008B4790"/>
    <w:rsid w:val="0092198A"/>
    <w:rsid w:val="00931FF7"/>
    <w:rsid w:val="0097129C"/>
    <w:rsid w:val="009870D3"/>
    <w:rsid w:val="00987A4A"/>
    <w:rsid w:val="009B1CA2"/>
    <w:rsid w:val="009C7B81"/>
    <w:rsid w:val="00A04A2A"/>
    <w:rsid w:val="00AC19F0"/>
    <w:rsid w:val="00AD6372"/>
    <w:rsid w:val="00AF57FA"/>
    <w:rsid w:val="00B058F7"/>
    <w:rsid w:val="00B0656A"/>
    <w:rsid w:val="00B30E59"/>
    <w:rsid w:val="00B42B4B"/>
    <w:rsid w:val="00B61238"/>
    <w:rsid w:val="00BA15E2"/>
    <w:rsid w:val="00BA63BE"/>
    <w:rsid w:val="00BB61C0"/>
    <w:rsid w:val="00C13142"/>
    <w:rsid w:val="00C44977"/>
    <w:rsid w:val="00C5030E"/>
    <w:rsid w:val="00C544D9"/>
    <w:rsid w:val="00C93B28"/>
    <w:rsid w:val="00CA2B96"/>
    <w:rsid w:val="00CB0195"/>
    <w:rsid w:val="00D20DA6"/>
    <w:rsid w:val="00D3244A"/>
    <w:rsid w:val="00D4521B"/>
    <w:rsid w:val="00D61239"/>
    <w:rsid w:val="00D80D2C"/>
    <w:rsid w:val="00D96DD7"/>
    <w:rsid w:val="00DA252A"/>
    <w:rsid w:val="00DE0929"/>
    <w:rsid w:val="00E00261"/>
    <w:rsid w:val="00E144EE"/>
    <w:rsid w:val="00E32E2B"/>
    <w:rsid w:val="00E510BC"/>
    <w:rsid w:val="00E54715"/>
    <w:rsid w:val="00EA666D"/>
    <w:rsid w:val="00EC1BB9"/>
    <w:rsid w:val="00EF2304"/>
    <w:rsid w:val="00EF52B2"/>
    <w:rsid w:val="00F05880"/>
    <w:rsid w:val="00F15DDD"/>
    <w:rsid w:val="00F443B9"/>
    <w:rsid w:val="00F50ED6"/>
    <w:rsid w:val="00F539FE"/>
    <w:rsid w:val="00F60C44"/>
    <w:rsid w:val="00F774CE"/>
    <w:rsid w:val="00F9393C"/>
    <w:rsid w:val="00FC2F5C"/>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44EE"/>
    <w:rPr>
      <w:i/>
      <w:iCs/>
    </w:rPr>
  </w:style>
  <w:style w:type="character" w:styleId="Hyperlink">
    <w:name w:val="Hyperlink"/>
    <w:basedOn w:val="DefaultParagraphFont"/>
    <w:uiPriority w:val="99"/>
    <w:unhideWhenUsed/>
    <w:rsid w:val="00B0656A"/>
    <w:rPr>
      <w:color w:val="003399"/>
      <w:sz w:val="24"/>
      <w:szCs w:val="24"/>
      <w:u w:val="single"/>
      <w:shd w:val="clear" w:color="auto" w:fill="auto"/>
      <w:vertAlign w:val="baseline"/>
    </w:rPr>
  </w:style>
  <w:style w:type="paragraph" w:styleId="NormalWeb">
    <w:name w:val="Normal (Web)"/>
    <w:basedOn w:val="Normal"/>
    <w:uiPriority w:val="99"/>
    <w:unhideWhenUsed/>
    <w:rsid w:val="00B06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0639"/>
  </w:style>
  <w:style w:type="character" w:customStyle="1" w:styleId="vm-hook">
    <w:name w:val="vm-hook"/>
    <w:basedOn w:val="DefaultParagraphFont"/>
    <w:rsid w:val="004E65CF"/>
  </w:style>
  <w:style w:type="paragraph" w:styleId="BalloonText">
    <w:name w:val="Balloon Text"/>
    <w:basedOn w:val="Normal"/>
    <w:link w:val="BalloonTextChar"/>
    <w:uiPriority w:val="99"/>
    <w:semiHidden/>
    <w:unhideWhenUsed/>
    <w:rsid w:val="00EF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44EE"/>
    <w:rPr>
      <w:i/>
      <w:iCs/>
    </w:rPr>
  </w:style>
  <w:style w:type="character" w:styleId="Hyperlink">
    <w:name w:val="Hyperlink"/>
    <w:basedOn w:val="DefaultParagraphFont"/>
    <w:uiPriority w:val="99"/>
    <w:unhideWhenUsed/>
    <w:rsid w:val="00B0656A"/>
    <w:rPr>
      <w:color w:val="003399"/>
      <w:sz w:val="24"/>
      <w:szCs w:val="24"/>
      <w:u w:val="single"/>
      <w:shd w:val="clear" w:color="auto" w:fill="auto"/>
      <w:vertAlign w:val="baseline"/>
    </w:rPr>
  </w:style>
  <w:style w:type="paragraph" w:styleId="NormalWeb">
    <w:name w:val="Normal (Web)"/>
    <w:basedOn w:val="Normal"/>
    <w:uiPriority w:val="99"/>
    <w:unhideWhenUsed/>
    <w:rsid w:val="00B06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0639"/>
  </w:style>
  <w:style w:type="character" w:customStyle="1" w:styleId="vm-hook">
    <w:name w:val="vm-hook"/>
    <w:basedOn w:val="DefaultParagraphFont"/>
    <w:rsid w:val="004E65CF"/>
  </w:style>
  <w:style w:type="paragraph" w:styleId="BalloonText">
    <w:name w:val="Balloon Text"/>
    <w:basedOn w:val="Normal"/>
    <w:link w:val="BalloonTextChar"/>
    <w:uiPriority w:val="99"/>
    <w:semiHidden/>
    <w:unhideWhenUsed/>
    <w:rsid w:val="00EF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681">
      <w:bodyDiv w:val="1"/>
      <w:marLeft w:val="0"/>
      <w:marRight w:val="0"/>
      <w:marTop w:val="0"/>
      <w:marBottom w:val="0"/>
      <w:divBdr>
        <w:top w:val="none" w:sz="0" w:space="0" w:color="auto"/>
        <w:left w:val="none" w:sz="0" w:space="0" w:color="auto"/>
        <w:bottom w:val="none" w:sz="0" w:space="0" w:color="auto"/>
        <w:right w:val="none" w:sz="0" w:space="0" w:color="auto"/>
      </w:divBdr>
    </w:div>
    <w:div w:id="179662356">
      <w:bodyDiv w:val="1"/>
      <w:marLeft w:val="0"/>
      <w:marRight w:val="0"/>
      <w:marTop w:val="0"/>
      <w:marBottom w:val="0"/>
      <w:divBdr>
        <w:top w:val="none" w:sz="0" w:space="0" w:color="auto"/>
        <w:left w:val="none" w:sz="0" w:space="0" w:color="auto"/>
        <w:bottom w:val="none" w:sz="0" w:space="0" w:color="auto"/>
        <w:right w:val="none" w:sz="0" w:space="0" w:color="auto"/>
      </w:divBdr>
      <w:divsChild>
        <w:div w:id="1520121700">
          <w:marLeft w:val="0"/>
          <w:marRight w:val="0"/>
          <w:marTop w:val="0"/>
          <w:marBottom w:val="0"/>
          <w:divBdr>
            <w:top w:val="none" w:sz="0" w:space="0" w:color="auto"/>
            <w:left w:val="none" w:sz="0" w:space="0" w:color="auto"/>
            <w:bottom w:val="none" w:sz="0" w:space="0" w:color="auto"/>
            <w:right w:val="none" w:sz="0" w:space="0" w:color="auto"/>
          </w:divBdr>
        </w:div>
        <w:div w:id="549802976">
          <w:marLeft w:val="0"/>
          <w:marRight w:val="0"/>
          <w:marTop w:val="0"/>
          <w:marBottom w:val="0"/>
          <w:divBdr>
            <w:top w:val="none" w:sz="0" w:space="0" w:color="auto"/>
            <w:left w:val="none" w:sz="0" w:space="0" w:color="auto"/>
            <w:bottom w:val="none" w:sz="0" w:space="0" w:color="auto"/>
            <w:right w:val="none" w:sz="0" w:space="0" w:color="auto"/>
          </w:divBdr>
        </w:div>
        <w:div w:id="1193496642">
          <w:marLeft w:val="0"/>
          <w:marRight w:val="0"/>
          <w:marTop w:val="0"/>
          <w:marBottom w:val="0"/>
          <w:divBdr>
            <w:top w:val="none" w:sz="0" w:space="0" w:color="auto"/>
            <w:left w:val="none" w:sz="0" w:space="0" w:color="auto"/>
            <w:bottom w:val="none" w:sz="0" w:space="0" w:color="auto"/>
            <w:right w:val="none" w:sz="0" w:space="0" w:color="auto"/>
          </w:divBdr>
        </w:div>
      </w:divsChild>
    </w:div>
    <w:div w:id="224338866">
      <w:bodyDiv w:val="1"/>
      <w:marLeft w:val="0"/>
      <w:marRight w:val="0"/>
      <w:marTop w:val="0"/>
      <w:marBottom w:val="0"/>
      <w:divBdr>
        <w:top w:val="none" w:sz="0" w:space="0" w:color="auto"/>
        <w:left w:val="none" w:sz="0" w:space="0" w:color="auto"/>
        <w:bottom w:val="none" w:sz="0" w:space="0" w:color="auto"/>
        <w:right w:val="none" w:sz="0" w:space="0" w:color="auto"/>
      </w:divBdr>
      <w:divsChild>
        <w:div w:id="581530576">
          <w:marLeft w:val="0"/>
          <w:marRight w:val="0"/>
          <w:marTop w:val="0"/>
          <w:marBottom w:val="0"/>
          <w:divBdr>
            <w:top w:val="none" w:sz="0" w:space="0" w:color="auto"/>
            <w:left w:val="none" w:sz="0" w:space="0" w:color="auto"/>
            <w:bottom w:val="none" w:sz="0" w:space="0" w:color="auto"/>
            <w:right w:val="none" w:sz="0" w:space="0" w:color="auto"/>
          </w:divBdr>
          <w:divsChild>
            <w:div w:id="602760347">
              <w:marLeft w:val="0"/>
              <w:marRight w:val="0"/>
              <w:marTop w:val="0"/>
              <w:marBottom w:val="0"/>
              <w:divBdr>
                <w:top w:val="none" w:sz="0" w:space="0" w:color="auto"/>
                <w:left w:val="none" w:sz="0" w:space="0" w:color="auto"/>
                <w:bottom w:val="none" w:sz="0" w:space="0" w:color="auto"/>
                <w:right w:val="none" w:sz="0" w:space="0" w:color="auto"/>
              </w:divBdr>
              <w:divsChild>
                <w:div w:id="967516373">
                  <w:marLeft w:val="0"/>
                  <w:marRight w:val="0"/>
                  <w:marTop w:val="0"/>
                  <w:marBottom w:val="0"/>
                  <w:divBdr>
                    <w:top w:val="none" w:sz="0" w:space="0" w:color="auto"/>
                    <w:left w:val="none" w:sz="0" w:space="0" w:color="auto"/>
                    <w:bottom w:val="none" w:sz="0" w:space="0" w:color="auto"/>
                    <w:right w:val="none" w:sz="0" w:space="0" w:color="auto"/>
                  </w:divBdr>
                  <w:divsChild>
                    <w:div w:id="2067219579">
                      <w:marLeft w:val="0"/>
                      <w:marRight w:val="0"/>
                      <w:marTop w:val="0"/>
                      <w:marBottom w:val="0"/>
                      <w:divBdr>
                        <w:top w:val="none" w:sz="0" w:space="0" w:color="auto"/>
                        <w:left w:val="none" w:sz="0" w:space="0" w:color="auto"/>
                        <w:bottom w:val="none" w:sz="0" w:space="0" w:color="auto"/>
                        <w:right w:val="none" w:sz="0" w:space="0" w:color="auto"/>
                      </w:divBdr>
                      <w:divsChild>
                        <w:div w:id="8366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5685">
      <w:bodyDiv w:val="1"/>
      <w:marLeft w:val="0"/>
      <w:marRight w:val="0"/>
      <w:marTop w:val="0"/>
      <w:marBottom w:val="0"/>
      <w:divBdr>
        <w:top w:val="none" w:sz="0" w:space="0" w:color="auto"/>
        <w:left w:val="none" w:sz="0" w:space="0" w:color="auto"/>
        <w:bottom w:val="none" w:sz="0" w:space="0" w:color="auto"/>
        <w:right w:val="none" w:sz="0" w:space="0" w:color="auto"/>
      </w:divBdr>
      <w:divsChild>
        <w:div w:id="422146267">
          <w:marLeft w:val="0"/>
          <w:marRight w:val="0"/>
          <w:marTop w:val="0"/>
          <w:marBottom w:val="0"/>
          <w:divBdr>
            <w:top w:val="none" w:sz="0" w:space="0" w:color="auto"/>
            <w:left w:val="none" w:sz="0" w:space="0" w:color="auto"/>
            <w:bottom w:val="none" w:sz="0" w:space="0" w:color="auto"/>
            <w:right w:val="none" w:sz="0" w:space="0" w:color="auto"/>
          </w:divBdr>
          <w:divsChild>
            <w:div w:id="1424181804">
              <w:marLeft w:val="0"/>
              <w:marRight w:val="0"/>
              <w:marTop w:val="0"/>
              <w:marBottom w:val="0"/>
              <w:divBdr>
                <w:top w:val="none" w:sz="0" w:space="0" w:color="auto"/>
                <w:left w:val="none" w:sz="0" w:space="0" w:color="auto"/>
                <w:bottom w:val="none" w:sz="0" w:space="0" w:color="auto"/>
                <w:right w:val="none" w:sz="0" w:space="0" w:color="auto"/>
              </w:divBdr>
              <w:divsChild>
                <w:div w:id="1725716405">
                  <w:marLeft w:val="0"/>
                  <w:marRight w:val="0"/>
                  <w:marTop w:val="0"/>
                  <w:marBottom w:val="0"/>
                  <w:divBdr>
                    <w:top w:val="none" w:sz="0" w:space="0" w:color="auto"/>
                    <w:left w:val="none" w:sz="0" w:space="0" w:color="auto"/>
                    <w:bottom w:val="none" w:sz="0" w:space="0" w:color="auto"/>
                    <w:right w:val="none" w:sz="0" w:space="0" w:color="auto"/>
                  </w:divBdr>
                  <w:divsChild>
                    <w:div w:id="1443956128">
                      <w:marLeft w:val="0"/>
                      <w:marRight w:val="0"/>
                      <w:marTop w:val="0"/>
                      <w:marBottom w:val="0"/>
                      <w:divBdr>
                        <w:top w:val="none" w:sz="0" w:space="0" w:color="auto"/>
                        <w:left w:val="none" w:sz="0" w:space="0" w:color="auto"/>
                        <w:bottom w:val="none" w:sz="0" w:space="0" w:color="auto"/>
                        <w:right w:val="none" w:sz="0" w:space="0" w:color="auto"/>
                      </w:divBdr>
                      <w:divsChild>
                        <w:div w:id="671105077">
                          <w:marLeft w:val="0"/>
                          <w:marRight w:val="0"/>
                          <w:marTop w:val="0"/>
                          <w:marBottom w:val="0"/>
                          <w:divBdr>
                            <w:top w:val="none" w:sz="0" w:space="0" w:color="auto"/>
                            <w:left w:val="none" w:sz="0" w:space="0" w:color="auto"/>
                            <w:bottom w:val="none" w:sz="0" w:space="0" w:color="auto"/>
                            <w:right w:val="none" w:sz="0" w:space="0" w:color="auto"/>
                          </w:divBdr>
                          <w:divsChild>
                            <w:div w:id="908230466">
                              <w:marLeft w:val="0"/>
                              <w:marRight w:val="0"/>
                              <w:marTop w:val="0"/>
                              <w:marBottom w:val="0"/>
                              <w:divBdr>
                                <w:top w:val="none" w:sz="0" w:space="0" w:color="auto"/>
                                <w:left w:val="none" w:sz="0" w:space="0" w:color="auto"/>
                                <w:bottom w:val="none" w:sz="0" w:space="0" w:color="auto"/>
                                <w:right w:val="none" w:sz="0" w:space="0" w:color="auto"/>
                              </w:divBdr>
                              <w:divsChild>
                                <w:div w:id="4340861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201990">
      <w:bodyDiv w:val="1"/>
      <w:marLeft w:val="0"/>
      <w:marRight w:val="0"/>
      <w:marTop w:val="0"/>
      <w:marBottom w:val="0"/>
      <w:divBdr>
        <w:top w:val="none" w:sz="0" w:space="0" w:color="auto"/>
        <w:left w:val="none" w:sz="0" w:space="0" w:color="auto"/>
        <w:bottom w:val="none" w:sz="0" w:space="0" w:color="auto"/>
        <w:right w:val="none" w:sz="0" w:space="0" w:color="auto"/>
      </w:divBdr>
      <w:divsChild>
        <w:div w:id="642925030">
          <w:marLeft w:val="0"/>
          <w:marRight w:val="0"/>
          <w:marTop w:val="0"/>
          <w:marBottom w:val="0"/>
          <w:divBdr>
            <w:top w:val="none" w:sz="0" w:space="0" w:color="auto"/>
            <w:left w:val="none" w:sz="0" w:space="0" w:color="auto"/>
            <w:bottom w:val="none" w:sz="0" w:space="0" w:color="auto"/>
            <w:right w:val="none" w:sz="0" w:space="0" w:color="auto"/>
          </w:divBdr>
        </w:div>
        <w:div w:id="520633584">
          <w:marLeft w:val="0"/>
          <w:marRight w:val="0"/>
          <w:marTop w:val="0"/>
          <w:marBottom w:val="0"/>
          <w:divBdr>
            <w:top w:val="none" w:sz="0" w:space="0" w:color="auto"/>
            <w:left w:val="none" w:sz="0" w:space="0" w:color="auto"/>
            <w:bottom w:val="none" w:sz="0" w:space="0" w:color="auto"/>
            <w:right w:val="none" w:sz="0" w:space="0" w:color="auto"/>
          </w:divBdr>
        </w:div>
      </w:divsChild>
    </w:div>
    <w:div w:id="1798645395">
      <w:bodyDiv w:val="1"/>
      <w:marLeft w:val="0"/>
      <w:marRight w:val="0"/>
      <w:marTop w:val="0"/>
      <w:marBottom w:val="0"/>
      <w:divBdr>
        <w:top w:val="none" w:sz="0" w:space="0" w:color="auto"/>
        <w:left w:val="none" w:sz="0" w:space="0" w:color="auto"/>
        <w:bottom w:val="none" w:sz="0" w:space="0" w:color="auto"/>
        <w:right w:val="none" w:sz="0" w:space="0" w:color="auto"/>
      </w:divBdr>
      <w:divsChild>
        <w:div w:id="608127621">
          <w:marLeft w:val="0"/>
          <w:marRight w:val="0"/>
          <w:marTop w:val="0"/>
          <w:marBottom w:val="0"/>
          <w:divBdr>
            <w:top w:val="none" w:sz="0" w:space="0" w:color="auto"/>
            <w:left w:val="none" w:sz="0" w:space="0" w:color="auto"/>
            <w:bottom w:val="none" w:sz="0" w:space="0" w:color="auto"/>
            <w:right w:val="none" w:sz="0" w:space="0" w:color="auto"/>
          </w:divBdr>
          <w:divsChild>
            <w:div w:id="646131599">
              <w:marLeft w:val="0"/>
              <w:marRight w:val="0"/>
              <w:marTop w:val="0"/>
              <w:marBottom w:val="0"/>
              <w:divBdr>
                <w:top w:val="none" w:sz="0" w:space="0" w:color="auto"/>
                <w:left w:val="none" w:sz="0" w:space="0" w:color="auto"/>
                <w:bottom w:val="none" w:sz="0" w:space="0" w:color="auto"/>
                <w:right w:val="none" w:sz="0" w:space="0" w:color="auto"/>
              </w:divBdr>
              <w:divsChild>
                <w:div w:id="98070997">
                  <w:marLeft w:val="0"/>
                  <w:marRight w:val="0"/>
                  <w:marTop w:val="0"/>
                  <w:marBottom w:val="0"/>
                  <w:divBdr>
                    <w:top w:val="none" w:sz="0" w:space="0" w:color="auto"/>
                    <w:left w:val="none" w:sz="0" w:space="0" w:color="auto"/>
                    <w:bottom w:val="none" w:sz="0" w:space="0" w:color="auto"/>
                    <w:right w:val="none" w:sz="0" w:space="0" w:color="auto"/>
                  </w:divBdr>
                  <w:divsChild>
                    <w:div w:id="804195973">
                      <w:marLeft w:val="0"/>
                      <w:marRight w:val="0"/>
                      <w:marTop w:val="0"/>
                      <w:marBottom w:val="0"/>
                      <w:divBdr>
                        <w:top w:val="none" w:sz="0" w:space="0" w:color="auto"/>
                        <w:left w:val="none" w:sz="0" w:space="0" w:color="auto"/>
                        <w:bottom w:val="none" w:sz="0" w:space="0" w:color="auto"/>
                        <w:right w:val="none" w:sz="0" w:space="0" w:color="auto"/>
                      </w:divBdr>
                      <w:divsChild>
                        <w:div w:id="1689335870">
                          <w:marLeft w:val="0"/>
                          <w:marRight w:val="0"/>
                          <w:marTop w:val="0"/>
                          <w:marBottom w:val="0"/>
                          <w:divBdr>
                            <w:top w:val="none" w:sz="0" w:space="0" w:color="auto"/>
                            <w:left w:val="none" w:sz="0" w:space="0" w:color="auto"/>
                            <w:bottom w:val="none" w:sz="0" w:space="0" w:color="auto"/>
                            <w:right w:val="none" w:sz="0" w:space="0" w:color="auto"/>
                          </w:divBdr>
                          <w:divsChild>
                            <w:div w:id="2049724020">
                              <w:marLeft w:val="0"/>
                              <w:marRight w:val="0"/>
                              <w:marTop w:val="0"/>
                              <w:marBottom w:val="0"/>
                              <w:divBdr>
                                <w:top w:val="none" w:sz="0" w:space="0" w:color="auto"/>
                                <w:left w:val="none" w:sz="0" w:space="0" w:color="auto"/>
                                <w:bottom w:val="none" w:sz="0" w:space="0" w:color="auto"/>
                                <w:right w:val="none" w:sz="0" w:space="0" w:color="auto"/>
                              </w:divBdr>
                              <w:divsChild>
                                <w:div w:id="198229851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90371">
      <w:bodyDiv w:val="1"/>
      <w:marLeft w:val="0"/>
      <w:marRight w:val="0"/>
      <w:marTop w:val="0"/>
      <w:marBottom w:val="0"/>
      <w:divBdr>
        <w:top w:val="none" w:sz="0" w:space="0" w:color="auto"/>
        <w:left w:val="none" w:sz="0" w:space="0" w:color="auto"/>
        <w:bottom w:val="none" w:sz="0" w:space="0" w:color="auto"/>
        <w:right w:val="none" w:sz="0" w:space="0" w:color="auto"/>
      </w:divBdr>
      <w:divsChild>
        <w:div w:id="720329811">
          <w:marLeft w:val="0"/>
          <w:marRight w:val="0"/>
          <w:marTop w:val="0"/>
          <w:marBottom w:val="0"/>
          <w:divBdr>
            <w:top w:val="none" w:sz="0" w:space="0" w:color="auto"/>
            <w:left w:val="none" w:sz="0" w:space="0" w:color="auto"/>
            <w:bottom w:val="none" w:sz="0" w:space="0" w:color="auto"/>
            <w:right w:val="none" w:sz="0" w:space="0" w:color="auto"/>
          </w:divBdr>
          <w:divsChild>
            <w:div w:id="1281915794">
              <w:marLeft w:val="0"/>
              <w:marRight w:val="0"/>
              <w:marTop w:val="0"/>
              <w:marBottom w:val="0"/>
              <w:divBdr>
                <w:top w:val="none" w:sz="0" w:space="0" w:color="auto"/>
                <w:left w:val="none" w:sz="0" w:space="0" w:color="auto"/>
                <w:bottom w:val="none" w:sz="0" w:space="0" w:color="auto"/>
                <w:right w:val="none" w:sz="0" w:space="0" w:color="auto"/>
              </w:divBdr>
              <w:divsChild>
                <w:div w:id="2098861927">
                  <w:marLeft w:val="0"/>
                  <w:marRight w:val="0"/>
                  <w:marTop w:val="0"/>
                  <w:marBottom w:val="0"/>
                  <w:divBdr>
                    <w:top w:val="none" w:sz="0" w:space="0" w:color="auto"/>
                    <w:left w:val="none" w:sz="0" w:space="0" w:color="auto"/>
                    <w:bottom w:val="none" w:sz="0" w:space="0" w:color="auto"/>
                    <w:right w:val="none" w:sz="0" w:space="0" w:color="auto"/>
                  </w:divBdr>
                  <w:divsChild>
                    <w:div w:id="313872253">
                      <w:marLeft w:val="0"/>
                      <w:marRight w:val="0"/>
                      <w:marTop w:val="0"/>
                      <w:marBottom w:val="0"/>
                      <w:divBdr>
                        <w:top w:val="none" w:sz="0" w:space="0" w:color="auto"/>
                        <w:left w:val="none" w:sz="0" w:space="0" w:color="auto"/>
                        <w:bottom w:val="none" w:sz="0" w:space="0" w:color="auto"/>
                        <w:right w:val="none" w:sz="0" w:space="0" w:color="auto"/>
                      </w:divBdr>
                      <w:divsChild>
                        <w:div w:id="161245348">
                          <w:marLeft w:val="0"/>
                          <w:marRight w:val="0"/>
                          <w:marTop w:val="0"/>
                          <w:marBottom w:val="0"/>
                          <w:divBdr>
                            <w:top w:val="none" w:sz="0" w:space="0" w:color="auto"/>
                            <w:left w:val="none" w:sz="0" w:space="0" w:color="auto"/>
                            <w:bottom w:val="none" w:sz="0" w:space="0" w:color="auto"/>
                            <w:right w:val="none" w:sz="0" w:space="0" w:color="auto"/>
                          </w:divBdr>
                          <w:divsChild>
                            <w:div w:id="1643731878">
                              <w:marLeft w:val="0"/>
                              <w:marRight w:val="0"/>
                              <w:marTop w:val="0"/>
                              <w:marBottom w:val="0"/>
                              <w:divBdr>
                                <w:top w:val="none" w:sz="0" w:space="0" w:color="auto"/>
                                <w:left w:val="none" w:sz="0" w:space="0" w:color="auto"/>
                                <w:bottom w:val="none" w:sz="0" w:space="0" w:color="auto"/>
                                <w:right w:val="none" w:sz="0" w:space="0" w:color="auto"/>
                              </w:divBdr>
                              <w:divsChild>
                                <w:div w:id="62948106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4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Sparber</dc:creator>
  <cp:lastModifiedBy>Carol Sparber</cp:lastModifiedBy>
  <cp:revision>8</cp:revision>
  <cp:lastPrinted>2016-12-01T20:37:00Z</cp:lastPrinted>
  <dcterms:created xsi:type="dcterms:W3CDTF">2016-12-05T23:20:00Z</dcterms:created>
  <dcterms:modified xsi:type="dcterms:W3CDTF">2016-12-06T00:02:00Z</dcterms:modified>
</cp:coreProperties>
</file>